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B4B" w:rsidRDefault="00857B4B">
      <w:pPr>
        <w:pStyle w:val="a3"/>
        <w:rPr>
          <w:rFonts w:ascii="Times New Roman"/>
          <w:b w:val="0"/>
          <w:sz w:val="20"/>
        </w:rPr>
      </w:pPr>
    </w:p>
    <w:p w:rsidR="00857B4B" w:rsidRDefault="00857B4B">
      <w:pPr>
        <w:pStyle w:val="a3"/>
        <w:spacing w:before="8"/>
        <w:rPr>
          <w:rFonts w:ascii="Times New Roman"/>
          <w:b w:val="0"/>
          <w:sz w:val="27"/>
        </w:rPr>
      </w:pPr>
    </w:p>
    <w:p w:rsidR="00240923" w:rsidRPr="00240923" w:rsidRDefault="00240923" w:rsidP="00240923">
      <w:pPr>
        <w:jc w:val="center"/>
        <w:rPr>
          <w:rFonts w:ascii="Times New Roman" w:hAnsi="Times New Roman"/>
          <w:spacing w:val="20"/>
          <w:sz w:val="32"/>
          <w:szCs w:val="32"/>
        </w:rPr>
      </w:pPr>
      <w:r w:rsidRPr="00240923">
        <w:rPr>
          <w:rFonts w:ascii="Times New Roman" w:hAnsi="Times New Roman"/>
          <w:spacing w:val="20"/>
          <w:sz w:val="32"/>
          <w:szCs w:val="32"/>
        </w:rPr>
        <w:t>Управление образованием</w:t>
      </w:r>
    </w:p>
    <w:p w:rsidR="00240923" w:rsidRPr="00240923" w:rsidRDefault="00240923" w:rsidP="00240923">
      <w:pPr>
        <w:jc w:val="center"/>
        <w:rPr>
          <w:rFonts w:ascii="Times New Roman" w:hAnsi="Times New Roman"/>
          <w:spacing w:val="20"/>
          <w:sz w:val="32"/>
          <w:szCs w:val="32"/>
        </w:rPr>
      </w:pPr>
      <w:r w:rsidRPr="00240923">
        <w:rPr>
          <w:rFonts w:ascii="Times New Roman" w:hAnsi="Times New Roman"/>
          <w:spacing w:val="20"/>
          <w:sz w:val="32"/>
          <w:szCs w:val="32"/>
        </w:rPr>
        <w:t>Полевского Городского округа</w:t>
      </w:r>
    </w:p>
    <w:p w:rsidR="00240923" w:rsidRPr="00240923" w:rsidRDefault="00240923" w:rsidP="00240923">
      <w:pPr>
        <w:jc w:val="center"/>
        <w:rPr>
          <w:rFonts w:ascii="Times New Roman" w:hAnsi="Times New Roman"/>
          <w:b/>
          <w:sz w:val="32"/>
          <w:szCs w:val="32"/>
        </w:rPr>
      </w:pPr>
    </w:p>
    <w:p w:rsidR="00240923" w:rsidRPr="00240923" w:rsidRDefault="00240923" w:rsidP="00240923">
      <w:pPr>
        <w:jc w:val="center"/>
        <w:rPr>
          <w:rFonts w:ascii="Times New Roman" w:hAnsi="Times New Roman"/>
          <w:b/>
          <w:sz w:val="32"/>
          <w:szCs w:val="32"/>
        </w:rPr>
      </w:pPr>
      <w:r w:rsidRPr="00240923">
        <w:rPr>
          <w:rFonts w:ascii="Times New Roman" w:hAnsi="Times New Roman"/>
          <w:b/>
          <w:sz w:val="32"/>
          <w:szCs w:val="32"/>
        </w:rPr>
        <w:t>МУНИЦИПАЛЬНОЕ АВТОНОМНОЕ ОБЩЕОБРАЗОВАТЕЛЬНОЕ УЧРЕЖДЕНИЕ</w:t>
      </w:r>
    </w:p>
    <w:p w:rsidR="00240923" w:rsidRPr="00240923" w:rsidRDefault="00240923" w:rsidP="00240923">
      <w:pPr>
        <w:jc w:val="center"/>
        <w:rPr>
          <w:rFonts w:ascii="Times New Roman" w:hAnsi="Times New Roman"/>
          <w:b/>
          <w:sz w:val="32"/>
          <w:szCs w:val="32"/>
        </w:rPr>
      </w:pPr>
      <w:r w:rsidRPr="00240923">
        <w:rPr>
          <w:rFonts w:ascii="Times New Roman" w:hAnsi="Times New Roman"/>
          <w:b/>
          <w:sz w:val="32"/>
          <w:szCs w:val="32"/>
        </w:rPr>
        <w:t>ПОЛЕВСКОГОГОРОДСКОГО ОКРУГА</w:t>
      </w:r>
    </w:p>
    <w:p w:rsidR="00240923" w:rsidRPr="00240923" w:rsidRDefault="00240923" w:rsidP="00240923">
      <w:pPr>
        <w:jc w:val="center"/>
        <w:rPr>
          <w:rFonts w:ascii="Times New Roman" w:hAnsi="Times New Roman"/>
          <w:b/>
          <w:sz w:val="32"/>
          <w:szCs w:val="32"/>
        </w:rPr>
      </w:pPr>
      <w:r w:rsidRPr="00240923">
        <w:rPr>
          <w:rFonts w:ascii="Times New Roman" w:hAnsi="Times New Roman"/>
          <w:b/>
          <w:sz w:val="32"/>
          <w:szCs w:val="32"/>
        </w:rPr>
        <w:t>«СРЕДНЯЯ ОБЩЕОБРАЗОВАТЕЛЬНАЯ ШКОЛА № 8»</w:t>
      </w:r>
    </w:p>
    <w:p w:rsidR="00857B4B" w:rsidRPr="00240923" w:rsidRDefault="00857B4B">
      <w:pPr>
        <w:pStyle w:val="a3"/>
        <w:rPr>
          <w:b w:val="0"/>
          <w:sz w:val="32"/>
          <w:szCs w:val="32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spacing w:before="9"/>
        <w:rPr>
          <w:b w:val="0"/>
          <w:sz w:val="27"/>
        </w:rPr>
      </w:pPr>
    </w:p>
    <w:p w:rsidR="00857B4B" w:rsidRDefault="00672819">
      <w:pPr>
        <w:pStyle w:val="Heading1"/>
        <w:spacing w:line="989" w:lineRule="exact"/>
        <w:ind w:left="2494" w:right="3171"/>
      </w:pPr>
      <w:r>
        <w:rPr>
          <w:color w:val="0000CC"/>
        </w:rPr>
        <w:t xml:space="preserve">Профилактика </w:t>
      </w:r>
      <w:proofErr w:type="spellStart"/>
      <w:r>
        <w:rPr>
          <w:color w:val="0000CC"/>
        </w:rPr>
        <w:t>коронавирусной</w:t>
      </w:r>
      <w:proofErr w:type="spellEnd"/>
    </w:p>
    <w:p w:rsidR="00857B4B" w:rsidRDefault="00672819">
      <w:pPr>
        <w:spacing w:line="1059" w:lineRule="exact"/>
        <w:ind w:left="2494" w:right="3169"/>
        <w:jc w:val="center"/>
        <w:rPr>
          <w:b/>
          <w:sz w:val="88"/>
        </w:rPr>
      </w:pPr>
      <w:r>
        <w:rPr>
          <w:b/>
          <w:color w:val="0000CC"/>
          <w:sz w:val="88"/>
        </w:rPr>
        <w:t>инфекции</w:t>
      </w:r>
    </w:p>
    <w:p w:rsidR="00857B4B" w:rsidRDefault="00672819">
      <w:pPr>
        <w:spacing w:line="677" w:lineRule="exact"/>
        <w:ind w:left="2494" w:right="3180"/>
        <w:jc w:val="center"/>
        <w:rPr>
          <w:b/>
          <w:sz w:val="56"/>
        </w:rPr>
      </w:pPr>
      <w:r>
        <w:rPr>
          <w:b/>
          <w:color w:val="0000CC"/>
          <w:sz w:val="56"/>
        </w:rPr>
        <w:t>(по материалам МЗ РФ)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spacing w:before="11"/>
        <w:rPr>
          <w:b w:val="0"/>
          <w:sz w:val="16"/>
        </w:rPr>
      </w:pPr>
    </w:p>
    <w:p w:rsidR="00857B4B" w:rsidRPr="00240923" w:rsidRDefault="00240923">
      <w:pPr>
        <w:spacing w:before="28"/>
        <w:ind w:left="2494" w:right="1897"/>
        <w:jc w:val="center"/>
        <w:rPr>
          <w:rFonts w:ascii="Times New Roman" w:hAnsi="Times New Roman" w:cs="Times New Roman"/>
          <w:sz w:val="36"/>
        </w:rPr>
      </w:pPr>
      <w:r w:rsidRPr="00240923">
        <w:rPr>
          <w:rFonts w:ascii="Times New Roman" w:hAnsi="Times New Roman" w:cs="Times New Roman"/>
          <w:sz w:val="36"/>
        </w:rPr>
        <w:t xml:space="preserve">Полевской </w:t>
      </w:r>
      <w:r w:rsidR="00672819" w:rsidRPr="00240923">
        <w:rPr>
          <w:rFonts w:ascii="Times New Roman" w:hAnsi="Times New Roman" w:cs="Times New Roman"/>
          <w:sz w:val="36"/>
        </w:rPr>
        <w:t>, 2020</w:t>
      </w:r>
      <w:r w:rsidRPr="00240923">
        <w:rPr>
          <w:rFonts w:ascii="Times New Roman" w:hAnsi="Times New Roman" w:cs="Times New Roman"/>
          <w:sz w:val="36"/>
        </w:rPr>
        <w:t xml:space="preserve"> </w:t>
      </w:r>
      <w:r w:rsidR="00672819" w:rsidRPr="00240923">
        <w:rPr>
          <w:rFonts w:ascii="Times New Roman" w:hAnsi="Times New Roman" w:cs="Times New Roman"/>
          <w:sz w:val="36"/>
        </w:rPr>
        <w:t>г.</w:t>
      </w:r>
    </w:p>
    <w:p w:rsidR="00857B4B" w:rsidRDefault="00857B4B">
      <w:pPr>
        <w:jc w:val="center"/>
        <w:rPr>
          <w:sz w:val="36"/>
        </w:rPr>
        <w:sectPr w:rsidR="00857B4B">
          <w:type w:val="continuous"/>
          <w:pgSz w:w="19200" w:h="10800" w:orient="landscape"/>
          <w:pgMar w:top="0" w:right="0" w:bottom="0" w:left="820" w:header="720" w:footer="720" w:gutter="0"/>
          <w:cols w:space="720"/>
        </w:sectPr>
      </w:pPr>
    </w:p>
    <w:p w:rsidR="00857B4B" w:rsidRDefault="00672819">
      <w:pPr>
        <w:spacing w:before="31" w:line="211" w:lineRule="auto"/>
        <w:ind w:left="2058" w:right="2219" w:hanging="449"/>
        <w:rPr>
          <w:b/>
          <w:sz w:val="64"/>
        </w:rPr>
      </w:pPr>
      <w:r>
        <w:rPr>
          <w:b/>
          <w:color w:val="C00000"/>
          <w:spacing w:val="-4"/>
          <w:sz w:val="64"/>
        </w:rPr>
        <w:lastRenderedPageBreak/>
        <w:t xml:space="preserve">КОРОНАВИРУС </w:t>
      </w:r>
      <w:r>
        <w:rPr>
          <w:b/>
          <w:color w:val="C00000"/>
          <w:spacing w:val="-3"/>
          <w:sz w:val="64"/>
        </w:rPr>
        <w:t xml:space="preserve">(COVID-19) </w:t>
      </w:r>
      <w:r>
        <w:rPr>
          <w:b/>
          <w:color w:val="C00000"/>
          <w:sz w:val="64"/>
        </w:rPr>
        <w:t xml:space="preserve">– </w:t>
      </w:r>
      <w:r>
        <w:rPr>
          <w:b/>
          <w:spacing w:val="-3"/>
          <w:sz w:val="64"/>
        </w:rPr>
        <w:t xml:space="preserve">это </w:t>
      </w:r>
      <w:r>
        <w:rPr>
          <w:b/>
          <w:spacing w:val="-5"/>
          <w:sz w:val="64"/>
        </w:rPr>
        <w:t xml:space="preserve">возбудитель </w:t>
      </w:r>
      <w:proofErr w:type="gramStart"/>
      <w:r>
        <w:rPr>
          <w:b/>
          <w:sz w:val="64"/>
        </w:rPr>
        <w:t>острой</w:t>
      </w:r>
      <w:proofErr w:type="gramEnd"/>
      <w:r>
        <w:rPr>
          <w:b/>
          <w:sz w:val="64"/>
        </w:rPr>
        <w:t xml:space="preserve"> респираторной вирусной инфекции (ОРВИ), при </w:t>
      </w:r>
      <w:r>
        <w:rPr>
          <w:b/>
          <w:spacing w:val="-3"/>
          <w:sz w:val="64"/>
        </w:rPr>
        <w:t xml:space="preserve">которой </w:t>
      </w:r>
      <w:r>
        <w:rPr>
          <w:b/>
          <w:sz w:val="64"/>
        </w:rPr>
        <w:t>отмечается выраженная интоксикация</w:t>
      </w:r>
    </w:p>
    <w:p w:rsidR="00857B4B" w:rsidRDefault="00672819">
      <w:pPr>
        <w:spacing w:before="5" w:line="213" w:lineRule="auto"/>
        <w:ind w:left="4567" w:hanging="1419"/>
        <w:rPr>
          <w:b/>
          <w:sz w:val="64"/>
        </w:rPr>
      </w:pPr>
      <w:proofErr w:type="gramStart"/>
      <w:r>
        <w:rPr>
          <w:b/>
          <w:sz w:val="64"/>
        </w:rPr>
        <w:t>организма и проблемы с дыхательной и пищеварительной системами.</w:t>
      </w:r>
      <w:proofErr w:type="gramEnd"/>
    </w:p>
    <w:p w:rsidR="00857B4B" w:rsidRDefault="00672819">
      <w:pPr>
        <w:pStyle w:val="a3"/>
        <w:spacing w:before="5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3275076</wp:posOffset>
            </wp:positionH>
            <wp:positionV relativeFrom="paragraph">
              <wp:posOffset>222297</wp:posOffset>
            </wp:positionV>
            <wp:extent cx="5600906" cy="3520440"/>
            <wp:effectExtent l="0" t="0" r="0" b="0"/>
            <wp:wrapTopAndBottom/>
            <wp:docPr id="5" name="image3.jpeg" descr="Картинки по запросу &quot;коронавирус картинки под микроскоп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906" cy="3520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25"/>
        </w:rPr>
        <w:sectPr w:rsidR="00857B4B">
          <w:pgSz w:w="19200" w:h="10800" w:orient="landscape"/>
          <w:pgMar w:top="740" w:right="0" w:bottom="280" w:left="820" w:header="720" w:footer="72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1"/>
        <w:rPr>
          <w:sz w:val="23"/>
        </w:rPr>
      </w:pPr>
    </w:p>
    <w:p w:rsidR="00857B4B" w:rsidRDefault="00672819">
      <w:pPr>
        <w:spacing w:line="1125" w:lineRule="exact"/>
        <w:ind w:left="2494" w:right="3356"/>
        <w:jc w:val="center"/>
        <w:rPr>
          <w:b/>
          <w:sz w:val="108"/>
        </w:rPr>
      </w:pPr>
      <w:r>
        <w:rPr>
          <w:b/>
          <w:sz w:val="88"/>
        </w:rPr>
        <w:t xml:space="preserve">В настоящее время </w:t>
      </w:r>
      <w:r>
        <w:rPr>
          <w:b/>
          <w:color w:val="C00000"/>
          <w:sz w:val="108"/>
        </w:rPr>
        <w:t>основным</w:t>
      </w:r>
    </w:p>
    <w:p w:rsidR="00857B4B" w:rsidRDefault="00672819">
      <w:pPr>
        <w:spacing w:before="37" w:line="213" w:lineRule="auto"/>
        <w:ind w:left="884" w:right="1751" w:firstLine="4"/>
        <w:jc w:val="center"/>
        <w:rPr>
          <w:b/>
          <w:sz w:val="88"/>
        </w:rPr>
      </w:pPr>
      <w:proofErr w:type="gramStart"/>
      <w:r>
        <w:rPr>
          <w:b/>
          <w:color w:val="C00000"/>
          <w:spacing w:val="-4"/>
          <w:sz w:val="108"/>
        </w:rPr>
        <w:t xml:space="preserve">источником </w:t>
      </w:r>
      <w:r>
        <w:rPr>
          <w:b/>
          <w:color w:val="C00000"/>
          <w:sz w:val="108"/>
        </w:rPr>
        <w:t xml:space="preserve">инфекции </w:t>
      </w:r>
      <w:r>
        <w:rPr>
          <w:b/>
          <w:color w:val="C00000"/>
          <w:spacing w:val="-3"/>
          <w:sz w:val="108"/>
        </w:rPr>
        <w:t>является больной человек</w:t>
      </w:r>
      <w:r>
        <w:rPr>
          <w:b/>
          <w:color w:val="C00000"/>
          <w:spacing w:val="-3"/>
          <w:sz w:val="88"/>
        </w:rPr>
        <w:t xml:space="preserve">, </w:t>
      </w:r>
      <w:r>
        <w:rPr>
          <w:b/>
          <w:sz w:val="88"/>
        </w:rPr>
        <w:t xml:space="preserve">в </w:t>
      </w:r>
      <w:r>
        <w:rPr>
          <w:b/>
          <w:spacing w:val="-3"/>
          <w:sz w:val="88"/>
        </w:rPr>
        <w:t xml:space="preserve">том </w:t>
      </w:r>
      <w:r>
        <w:rPr>
          <w:b/>
          <w:sz w:val="88"/>
        </w:rPr>
        <w:t xml:space="preserve">числе </w:t>
      </w:r>
      <w:r>
        <w:rPr>
          <w:b/>
          <w:spacing w:val="-5"/>
          <w:sz w:val="88"/>
        </w:rPr>
        <w:t xml:space="preserve">находящийся </w:t>
      </w:r>
      <w:r>
        <w:rPr>
          <w:b/>
          <w:sz w:val="88"/>
        </w:rPr>
        <w:t xml:space="preserve">в инкубационном </w:t>
      </w:r>
      <w:r>
        <w:rPr>
          <w:b/>
          <w:spacing w:val="-5"/>
          <w:sz w:val="88"/>
        </w:rPr>
        <w:t xml:space="preserve">периоде </w:t>
      </w:r>
      <w:r>
        <w:rPr>
          <w:b/>
          <w:sz w:val="88"/>
        </w:rPr>
        <w:t xml:space="preserve">заболевания </w:t>
      </w:r>
      <w:r>
        <w:rPr>
          <w:b/>
          <w:spacing w:val="-8"/>
          <w:sz w:val="88"/>
        </w:rPr>
        <w:t xml:space="preserve">(т.е. </w:t>
      </w:r>
      <w:r>
        <w:rPr>
          <w:b/>
          <w:sz w:val="88"/>
        </w:rPr>
        <w:t>без заметных</w:t>
      </w:r>
      <w:proofErr w:type="gramEnd"/>
    </w:p>
    <w:p w:rsidR="00857B4B" w:rsidRDefault="00672819">
      <w:pPr>
        <w:pStyle w:val="Heading1"/>
        <w:spacing w:line="964" w:lineRule="exact"/>
        <w:ind w:left="2489" w:right="3356"/>
      </w:pPr>
      <w:r>
        <w:t>проявлений и жалоб).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9"/>
        <w:rPr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9701783</wp:posOffset>
            </wp:positionH>
            <wp:positionV relativeFrom="paragraph">
              <wp:posOffset>139220</wp:posOffset>
            </wp:positionV>
            <wp:extent cx="2318841" cy="473202"/>
            <wp:effectExtent l="0" t="0" r="0" b="0"/>
            <wp:wrapTopAndBottom/>
            <wp:docPr id="7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8841" cy="473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14"/>
        </w:rPr>
        <w:sectPr w:rsidR="00857B4B">
          <w:pgSz w:w="19200" w:h="10800" w:orient="landscape"/>
          <w:pgMar w:top="1000" w:right="0" w:bottom="280" w:left="820" w:header="720" w:footer="72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7"/>
        <w:rPr>
          <w:sz w:val="20"/>
        </w:rPr>
      </w:pPr>
    </w:p>
    <w:p w:rsidR="00857B4B" w:rsidRDefault="00857B4B">
      <w:pPr>
        <w:pStyle w:val="a4"/>
        <w:numPr>
          <w:ilvl w:val="0"/>
          <w:numId w:val="3"/>
        </w:numPr>
        <w:tabs>
          <w:tab w:val="left" w:pos="1027"/>
        </w:tabs>
        <w:spacing w:before="148" w:line="211" w:lineRule="auto"/>
        <w:ind w:right="10525"/>
        <w:rPr>
          <w:b/>
          <w:sz w:val="72"/>
        </w:rPr>
      </w:pPr>
      <w:r w:rsidRPr="00857B4B">
        <w:pict>
          <v:group id="_x0000_s1054" style="position:absolute;left:0;text-align:left;margin-left:532.8pt;margin-top:-26.05pt;width:362.3pt;height:255pt;z-index:15731200;mso-position-horizontal-relative:page" coordorigin="10656,-521" coordsize="7246,51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6" type="#_x0000_t202" style="position:absolute;left:10656;top:-521;width:7246;height:5100" filled="f" stroked="f">
              <v:textbox inset="0,0,0,0">
                <w:txbxContent>
                  <w:p w:rsidR="00857B4B" w:rsidRDefault="00857B4B">
                    <w:pPr>
                      <w:rPr>
                        <w:b/>
                        <w:sz w:val="72"/>
                      </w:rPr>
                    </w:pPr>
                  </w:p>
                  <w:p w:rsidR="00857B4B" w:rsidRDefault="00672819">
                    <w:pPr>
                      <w:spacing w:before="485"/>
                      <w:ind w:left="3489"/>
                      <w:rPr>
                        <w:b/>
                        <w:sz w:val="72"/>
                      </w:rPr>
                    </w:pPr>
                    <w:proofErr w:type="gramStart"/>
                    <w:r>
                      <w:rPr>
                        <w:b/>
                        <w:sz w:val="72"/>
                      </w:rPr>
                      <w:t>разговоре</w:t>
                    </w:r>
                    <w:proofErr w:type="gramEnd"/>
                    <w:r>
                      <w:rPr>
                        <w:b/>
                        <w:sz w:val="72"/>
                      </w:rPr>
                      <w:t>);</w:t>
                    </w:r>
                  </w:p>
                </w:txbxContent>
              </v:textbox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10656;top:-521;width:7246;height:5100">
              <v:imagedata r:id="rId9" o:title=""/>
            </v:shape>
            <w10:wrap anchorx="page"/>
          </v:group>
        </w:pict>
      </w:r>
      <w:proofErr w:type="gramStart"/>
      <w:r w:rsidR="00672819">
        <w:rPr>
          <w:b/>
          <w:spacing w:val="-3"/>
          <w:sz w:val="72"/>
        </w:rPr>
        <w:t xml:space="preserve">воздушно-капельный </w:t>
      </w:r>
      <w:r w:rsidR="00672819">
        <w:rPr>
          <w:b/>
          <w:sz w:val="72"/>
        </w:rPr>
        <w:t>(при кашле,</w:t>
      </w:r>
      <w:r w:rsidR="00672819">
        <w:rPr>
          <w:b/>
          <w:spacing w:val="-16"/>
          <w:sz w:val="72"/>
        </w:rPr>
        <w:t xml:space="preserve"> </w:t>
      </w:r>
      <w:r w:rsidR="00672819">
        <w:rPr>
          <w:b/>
          <w:sz w:val="72"/>
        </w:rPr>
        <w:t>чихании,</w:t>
      </w:r>
      <w:proofErr w:type="gramEnd"/>
    </w:p>
    <w:p w:rsidR="00857B4B" w:rsidRDefault="00672819">
      <w:pPr>
        <w:pStyle w:val="a4"/>
        <w:numPr>
          <w:ilvl w:val="0"/>
          <w:numId w:val="3"/>
        </w:numPr>
        <w:tabs>
          <w:tab w:val="left" w:pos="1027"/>
        </w:tabs>
        <w:spacing w:before="126"/>
        <w:ind w:hanging="361"/>
        <w:rPr>
          <w:b/>
          <w:sz w:val="72"/>
        </w:rPr>
      </w:pPr>
      <w:r>
        <w:rPr>
          <w:b/>
          <w:sz w:val="72"/>
        </w:rPr>
        <w:t>воздушно-пылевой;</w:t>
      </w:r>
    </w:p>
    <w:p w:rsidR="00857B4B" w:rsidRDefault="00672819">
      <w:pPr>
        <w:pStyle w:val="a4"/>
        <w:numPr>
          <w:ilvl w:val="0"/>
          <w:numId w:val="3"/>
        </w:numPr>
        <w:tabs>
          <w:tab w:val="left" w:pos="1027"/>
        </w:tabs>
        <w:ind w:hanging="361"/>
        <w:rPr>
          <w:b/>
          <w:sz w:val="72"/>
        </w:rPr>
      </w:pPr>
      <w:r>
        <w:rPr>
          <w:b/>
          <w:sz w:val="72"/>
        </w:rPr>
        <w:t>контактный.</w:t>
      </w:r>
    </w:p>
    <w:p w:rsidR="00857B4B" w:rsidRDefault="00857B4B">
      <w:pPr>
        <w:pStyle w:val="a3"/>
        <w:spacing w:before="3"/>
        <w:rPr>
          <w:sz w:val="102"/>
        </w:rPr>
      </w:pPr>
    </w:p>
    <w:p w:rsidR="00857B4B" w:rsidRDefault="00672819">
      <w:pPr>
        <w:spacing w:line="211" w:lineRule="auto"/>
        <w:ind w:left="666" w:right="2219" w:firstLine="763"/>
        <w:rPr>
          <w:b/>
          <w:sz w:val="68"/>
        </w:rPr>
      </w:pPr>
      <w:r>
        <w:rPr>
          <w:b/>
          <w:sz w:val="68"/>
        </w:rPr>
        <w:t xml:space="preserve">Факторы передачи: воздух, пищевые продукты и предметы обихода, </w:t>
      </w:r>
      <w:proofErr w:type="spellStart"/>
      <w:r>
        <w:rPr>
          <w:b/>
          <w:sz w:val="68"/>
        </w:rPr>
        <w:t>контаминированные</w:t>
      </w:r>
      <w:proofErr w:type="spellEnd"/>
    </w:p>
    <w:p w:rsidR="00857B4B" w:rsidRDefault="00672819">
      <w:pPr>
        <w:spacing w:line="760" w:lineRule="exact"/>
        <w:ind w:left="666"/>
        <w:rPr>
          <w:b/>
          <w:sz w:val="68"/>
        </w:rPr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367682</wp:posOffset>
            </wp:positionV>
            <wp:extent cx="1331976" cy="271272"/>
            <wp:effectExtent l="0" t="0" r="0" b="0"/>
            <wp:wrapNone/>
            <wp:docPr id="9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68"/>
        </w:rPr>
        <w:t>(зараженные) 2019-nCoV</w:t>
      </w:r>
    </w:p>
    <w:p w:rsidR="00857B4B" w:rsidRDefault="00857B4B">
      <w:pPr>
        <w:spacing w:line="760" w:lineRule="exact"/>
        <w:rPr>
          <w:sz w:val="68"/>
        </w:rPr>
        <w:sectPr w:rsidR="00857B4B">
          <w:headerReference w:type="default" r:id="rId10"/>
          <w:pgSz w:w="19200" w:h="10800" w:orient="landscape"/>
          <w:pgMar w:top="1980" w:right="0" w:bottom="280" w:left="820" w:header="1111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10"/>
        <w:rPr>
          <w:sz w:val="17"/>
        </w:rPr>
      </w:pP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</w:tabs>
        <w:spacing w:before="63"/>
        <w:ind w:left="968"/>
        <w:rPr>
          <w:b/>
          <w:sz w:val="72"/>
        </w:rPr>
      </w:pPr>
      <w:r>
        <w:rPr>
          <w:b/>
          <w:sz w:val="72"/>
        </w:rPr>
        <w:t xml:space="preserve">повышение температуры </w:t>
      </w:r>
      <w:r>
        <w:rPr>
          <w:b/>
          <w:spacing w:val="-5"/>
          <w:sz w:val="72"/>
        </w:rPr>
        <w:t>тела</w:t>
      </w:r>
      <w:r>
        <w:rPr>
          <w:b/>
          <w:spacing w:val="-8"/>
          <w:sz w:val="72"/>
        </w:rPr>
        <w:t xml:space="preserve"> </w:t>
      </w:r>
      <w:r>
        <w:rPr>
          <w:b/>
          <w:sz w:val="72"/>
        </w:rPr>
        <w:t>(&gt;90%);</w:t>
      </w: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</w:tabs>
        <w:spacing w:before="180" w:line="211" w:lineRule="auto"/>
        <w:ind w:right="3048" w:hanging="360"/>
        <w:rPr>
          <w:b/>
          <w:sz w:val="72"/>
        </w:rPr>
      </w:pPr>
      <w:r>
        <w:rPr>
          <w:b/>
          <w:spacing w:val="-4"/>
          <w:sz w:val="72"/>
        </w:rPr>
        <w:t xml:space="preserve">кашель </w:t>
      </w:r>
      <w:r>
        <w:rPr>
          <w:b/>
          <w:sz w:val="72"/>
        </w:rPr>
        <w:t>(сухой или с небольшим</w:t>
      </w:r>
      <w:r>
        <w:rPr>
          <w:b/>
          <w:spacing w:val="-28"/>
          <w:sz w:val="72"/>
        </w:rPr>
        <w:t xml:space="preserve"> </w:t>
      </w:r>
      <w:r>
        <w:rPr>
          <w:b/>
          <w:spacing w:val="-3"/>
          <w:sz w:val="72"/>
        </w:rPr>
        <w:t xml:space="preserve">количеством </w:t>
      </w:r>
      <w:r>
        <w:rPr>
          <w:b/>
          <w:sz w:val="72"/>
        </w:rPr>
        <w:t>мокроты) в 80 %</w:t>
      </w:r>
      <w:r>
        <w:rPr>
          <w:b/>
          <w:spacing w:val="-4"/>
          <w:sz w:val="72"/>
        </w:rPr>
        <w:t xml:space="preserve"> </w:t>
      </w:r>
      <w:r>
        <w:rPr>
          <w:b/>
          <w:sz w:val="72"/>
        </w:rPr>
        <w:t>случаев;</w:t>
      </w: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  <w:tab w:val="left" w:pos="3845"/>
        </w:tabs>
        <w:spacing w:before="126"/>
        <w:ind w:left="968"/>
        <w:rPr>
          <w:b/>
          <w:sz w:val="72"/>
        </w:rPr>
      </w:pPr>
      <w:r>
        <w:rPr>
          <w:b/>
          <w:spacing w:val="-6"/>
          <w:sz w:val="72"/>
        </w:rPr>
        <w:t>одышка</w:t>
      </w:r>
      <w:r>
        <w:rPr>
          <w:b/>
          <w:spacing w:val="-6"/>
          <w:sz w:val="72"/>
        </w:rPr>
        <w:tab/>
      </w:r>
      <w:r>
        <w:rPr>
          <w:b/>
          <w:sz w:val="72"/>
        </w:rPr>
        <w:t>(55%);</w:t>
      </w: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</w:tabs>
        <w:spacing w:before="100"/>
        <w:ind w:left="968"/>
        <w:rPr>
          <w:b/>
          <w:sz w:val="72"/>
        </w:rPr>
      </w:pPr>
      <w:r>
        <w:rPr>
          <w:b/>
          <w:spacing w:val="-4"/>
          <w:sz w:val="72"/>
        </w:rPr>
        <w:t xml:space="preserve">боли </w:t>
      </w:r>
      <w:r>
        <w:rPr>
          <w:b/>
          <w:sz w:val="72"/>
        </w:rPr>
        <w:t>в мышцах и утомляемость</w:t>
      </w:r>
      <w:r>
        <w:rPr>
          <w:b/>
          <w:spacing w:val="-14"/>
          <w:sz w:val="72"/>
        </w:rPr>
        <w:t xml:space="preserve"> </w:t>
      </w:r>
      <w:r>
        <w:rPr>
          <w:b/>
          <w:sz w:val="72"/>
        </w:rPr>
        <w:t>(44%);</w:t>
      </w: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</w:tabs>
        <w:ind w:left="968"/>
        <w:rPr>
          <w:b/>
          <w:sz w:val="72"/>
        </w:rPr>
      </w:pPr>
      <w:r>
        <w:rPr>
          <w:b/>
          <w:spacing w:val="-3"/>
          <w:sz w:val="72"/>
        </w:rPr>
        <w:t xml:space="preserve">ощущение заложенности </w:t>
      </w:r>
      <w:r>
        <w:rPr>
          <w:b/>
          <w:sz w:val="72"/>
        </w:rPr>
        <w:t xml:space="preserve">в </w:t>
      </w:r>
      <w:r>
        <w:rPr>
          <w:b/>
          <w:spacing w:val="-7"/>
          <w:sz w:val="72"/>
        </w:rPr>
        <w:t xml:space="preserve">грудной </w:t>
      </w:r>
      <w:r>
        <w:rPr>
          <w:b/>
          <w:spacing w:val="-3"/>
          <w:sz w:val="72"/>
        </w:rPr>
        <w:t>клетке</w:t>
      </w:r>
      <w:r>
        <w:rPr>
          <w:b/>
          <w:spacing w:val="10"/>
          <w:sz w:val="72"/>
        </w:rPr>
        <w:t xml:space="preserve"> </w:t>
      </w:r>
      <w:r>
        <w:rPr>
          <w:b/>
          <w:sz w:val="72"/>
        </w:rPr>
        <w:t>(&gt;20%);</w:t>
      </w:r>
    </w:p>
    <w:p w:rsidR="00857B4B" w:rsidRDefault="00672819">
      <w:pPr>
        <w:pStyle w:val="a4"/>
        <w:numPr>
          <w:ilvl w:val="0"/>
          <w:numId w:val="2"/>
        </w:numPr>
        <w:tabs>
          <w:tab w:val="left" w:pos="968"/>
        </w:tabs>
        <w:spacing w:before="181" w:line="211" w:lineRule="auto"/>
        <w:ind w:right="1339" w:hanging="360"/>
        <w:rPr>
          <w:sz w:val="72"/>
        </w:rPr>
      </w:pPr>
      <w:r>
        <w:rPr>
          <w:sz w:val="72"/>
        </w:rPr>
        <w:t xml:space="preserve">возможны </w:t>
      </w:r>
      <w:r>
        <w:rPr>
          <w:spacing w:val="-4"/>
          <w:sz w:val="72"/>
        </w:rPr>
        <w:t xml:space="preserve">головные боли </w:t>
      </w:r>
      <w:r>
        <w:rPr>
          <w:sz w:val="72"/>
        </w:rPr>
        <w:t>(8%), кровохарканье</w:t>
      </w:r>
      <w:r>
        <w:rPr>
          <w:spacing w:val="-28"/>
          <w:sz w:val="72"/>
        </w:rPr>
        <w:t xml:space="preserve"> </w:t>
      </w:r>
      <w:r>
        <w:rPr>
          <w:sz w:val="72"/>
        </w:rPr>
        <w:t xml:space="preserve">(5%), понос (3%), </w:t>
      </w:r>
      <w:r>
        <w:rPr>
          <w:spacing w:val="-3"/>
          <w:sz w:val="72"/>
        </w:rPr>
        <w:t xml:space="preserve">тошнота, </w:t>
      </w:r>
      <w:r>
        <w:rPr>
          <w:sz w:val="72"/>
        </w:rPr>
        <w:t>рвота,</w:t>
      </w:r>
      <w:r>
        <w:rPr>
          <w:spacing w:val="4"/>
          <w:sz w:val="72"/>
        </w:rPr>
        <w:t xml:space="preserve"> </w:t>
      </w:r>
      <w:r>
        <w:rPr>
          <w:spacing w:val="-3"/>
          <w:sz w:val="72"/>
        </w:rPr>
        <w:t>сердцебиение</w:t>
      </w:r>
    </w:p>
    <w:p w:rsidR="00857B4B" w:rsidRDefault="00672819">
      <w:pPr>
        <w:pStyle w:val="a3"/>
        <w:spacing w:before="12"/>
        <w:rPr>
          <w:b w:val="0"/>
          <w:sz w:val="16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156492</wp:posOffset>
            </wp:positionV>
            <wp:extent cx="1313268" cy="267462"/>
            <wp:effectExtent l="0" t="0" r="0" b="0"/>
            <wp:wrapTopAndBottom/>
            <wp:docPr id="11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16"/>
        </w:rPr>
        <w:sectPr w:rsidR="00857B4B">
          <w:headerReference w:type="default" r:id="rId11"/>
          <w:pgSz w:w="19200" w:h="10800" w:orient="landscape"/>
          <w:pgMar w:top="1860" w:right="0" w:bottom="280" w:left="820" w:header="994" w:footer="0" w:gutter="0"/>
          <w:cols w:space="720"/>
        </w:sectPr>
      </w:pPr>
    </w:p>
    <w:p w:rsidR="00857B4B" w:rsidRDefault="00672819">
      <w:pPr>
        <w:pStyle w:val="a4"/>
        <w:numPr>
          <w:ilvl w:val="0"/>
          <w:numId w:val="1"/>
        </w:numPr>
        <w:tabs>
          <w:tab w:val="left" w:pos="808"/>
        </w:tabs>
        <w:spacing w:before="132" w:line="211" w:lineRule="auto"/>
        <w:ind w:right="1952"/>
        <w:rPr>
          <w:rFonts w:ascii="Arial" w:hAnsi="Arial"/>
          <w:color w:val="C00000"/>
          <w:sz w:val="70"/>
        </w:rPr>
      </w:pPr>
      <w:r>
        <w:rPr>
          <w:b/>
          <w:color w:val="C00000"/>
          <w:sz w:val="70"/>
        </w:rPr>
        <w:lastRenderedPageBreak/>
        <w:t xml:space="preserve">Для диагностики инфекции, вызванной </w:t>
      </w:r>
      <w:r>
        <w:rPr>
          <w:b/>
          <w:color w:val="C00000"/>
          <w:spacing w:val="-6"/>
          <w:sz w:val="70"/>
        </w:rPr>
        <w:t xml:space="preserve">2019-nCoV, </w:t>
      </w:r>
      <w:r>
        <w:rPr>
          <w:b/>
          <w:color w:val="C00000"/>
          <w:sz w:val="70"/>
        </w:rPr>
        <w:t xml:space="preserve">применяется лабораторный </w:t>
      </w:r>
      <w:r>
        <w:rPr>
          <w:b/>
          <w:color w:val="C00000"/>
          <w:spacing w:val="-5"/>
          <w:sz w:val="70"/>
        </w:rPr>
        <w:t xml:space="preserve">метод </w:t>
      </w:r>
      <w:r>
        <w:rPr>
          <w:sz w:val="70"/>
        </w:rPr>
        <w:t>ПЦР (</w:t>
      </w:r>
      <w:proofErr w:type="spellStart"/>
      <w:r>
        <w:rPr>
          <w:sz w:val="70"/>
        </w:rPr>
        <w:t>полимеразная</w:t>
      </w:r>
      <w:proofErr w:type="spellEnd"/>
      <w:r>
        <w:rPr>
          <w:sz w:val="70"/>
        </w:rPr>
        <w:t xml:space="preserve"> цепная</w:t>
      </w:r>
      <w:r>
        <w:rPr>
          <w:spacing w:val="-12"/>
          <w:sz w:val="70"/>
        </w:rPr>
        <w:t xml:space="preserve"> </w:t>
      </w:r>
      <w:r>
        <w:rPr>
          <w:sz w:val="70"/>
        </w:rPr>
        <w:t>реакция).</w:t>
      </w:r>
    </w:p>
    <w:p w:rsidR="00857B4B" w:rsidRDefault="00672819">
      <w:pPr>
        <w:pStyle w:val="a4"/>
        <w:numPr>
          <w:ilvl w:val="0"/>
          <w:numId w:val="1"/>
        </w:numPr>
        <w:tabs>
          <w:tab w:val="left" w:pos="967"/>
        </w:tabs>
        <w:spacing w:before="205" w:line="213" w:lineRule="auto"/>
        <w:ind w:right="1805"/>
        <w:rPr>
          <w:rFonts w:ascii="Arial" w:hAnsi="Arial"/>
          <w:sz w:val="70"/>
        </w:rPr>
      </w:pPr>
      <w:r>
        <w:tab/>
      </w:r>
      <w:r>
        <w:rPr>
          <w:sz w:val="70"/>
        </w:rPr>
        <w:t>Основным видом биоматериала для</w:t>
      </w:r>
      <w:r>
        <w:rPr>
          <w:spacing w:val="-53"/>
          <w:sz w:val="70"/>
        </w:rPr>
        <w:t xml:space="preserve"> </w:t>
      </w:r>
      <w:r>
        <w:rPr>
          <w:sz w:val="70"/>
        </w:rPr>
        <w:t xml:space="preserve">лабораторного </w:t>
      </w:r>
      <w:r>
        <w:rPr>
          <w:spacing w:val="-3"/>
          <w:sz w:val="70"/>
        </w:rPr>
        <w:t xml:space="preserve">исследования </w:t>
      </w:r>
      <w:r>
        <w:rPr>
          <w:spacing w:val="-4"/>
          <w:sz w:val="70"/>
        </w:rPr>
        <w:t xml:space="preserve">является </w:t>
      </w:r>
      <w:r>
        <w:rPr>
          <w:b/>
          <w:color w:val="C00000"/>
          <w:sz w:val="70"/>
        </w:rPr>
        <w:t xml:space="preserve">мазок из </w:t>
      </w:r>
      <w:r>
        <w:rPr>
          <w:b/>
          <w:color w:val="C00000"/>
          <w:spacing w:val="-4"/>
          <w:sz w:val="70"/>
        </w:rPr>
        <w:t xml:space="preserve">носоглотки </w:t>
      </w:r>
      <w:r>
        <w:rPr>
          <w:b/>
          <w:color w:val="C00000"/>
          <w:sz w:val="70"/>
        </w:rPr>
        <w:t xml:space="preserve">и/или </w:t>
      </w:r>
      <w:r>
        <w:rPr>
          <w:b/>
          <w:color w:val="C00000"/>
          <w:spacing w:val="-4"/>
          <w:sz w:val="70"/>
        </w:rPr>
        <w:t>ротоглотки</w:t>
      </w:r>
      <w:r>
        <w:rPr>
          <w:spacing w:val="-4"/>
          <w:sz w:val="70"/>
        </w:rPr>
        <w:t>.</w:t>
      </w:r>
    </w:p>
    <w:p w:rsidR="00857B4B" w:rsidRDefault="00672819">
      <w:pPr>
        <w:pStyle w:val="a4"/>
        <w:numPr>
          <w:ilvl w:val="0"/>
          <w:numId w:val="1"/>
        </w:numPr>
        <w:tabs>
          <w:tab w:val="left" w:pos="808"/>
        </w:tabs>
        <w:spacing w:before="115" w:line="805" w:lineRule="exact"/>
        <w:ind w:hanging="361"/>
        <w:rPr>
          <w:rFonts w:ascii="Arial" w:hAnsi="Arial"/>
          <w:sz w:val="70"/>
        </w:rPr>
      </w:pPr>
      <w:r>
        <w:rPr>
          <w:sz w:val="70"/>
        </w:rPr>
        <w:t xml:space="preserve">Выявление РНК 2019-nCoV </w:t>
      </w:r>
      <w:r>
        <w:rPr>
          <w:spacing w:val="-7"/>
          <w:sz w:val="70"/>
        </w:rPr>
        <w:t xml:space="preserve">методом </w:t>
      </w:r>
      <w:r>
        <w:rPr>
          <w:sz w:val="70"/>
        </w:rPr>
        <w:t>ПЦР</w:t>
      </w:r>
      <w:r>
        <w:rPr>
          <w:spacing w:val="-7"/>
          <w:sz w:val="70"/>
        </w:rPr>
        <w:t xml:space="preserve"> </w:t>
      </w:r>
      <w:r>
        <w:rPr>
          <w:spacing w:val="-3"/>
          <w:sz w:val="70"/>
        </w:rPr>
        <w:t>проводится</w:t>
      </w:r>
    </w:p>
    <w:p w:rsidR="00857B4B" w:rsidRDefault="00672819">
      <w:pPr>
        <w:spacing w:line="756" w:lineRule="exact"/>
        <w:ind w:left="807"/>
        <w:rPr>
          <w:b/>
          <w:i/>
          <w:sz w:val="70"/>
        </w:rPr>
      </w:pPr>
      <w:r>
        <w:rPr>
          <w:b/>
          <w:i/>
          <w:sz w:val="70"/>
        </w:rPr>
        <w:t>больным с клиническими признаками</w:t>
      </w:r>
    </w:p>
    <w:p w:rsidR="00857B4B" w:rsidRDefault="00672819">
      <w:pPr>
        <w:spacing w:before="31" w:line="211" w:lineRule="auto"/>
        <w:ind w:left="807" w:right="2344"/>
        <w:rPr>
          <w:b/>
          <w:i/>
          <w:sz w:val="70"/>
        </w:rPr>
      </w:pPr>
      <w:r>
        <w:rPr>
          <w:sz w:val="70"/>
        </w:rPr>
        <w:t xml:space="preserve">респираторного заболевания, подозрительного на инфекцию, вызванную 2019-nCoV, в особенности </w:t>
      </w:r>
      <w:proofErr w:type="gramStart"/>
      <w:r>
        <w:rPr>
          <w:b/>
          <w:i/>
          <w:sz w:val="70"/>
        </w:rPr>
        <w:t>прибывающим</w:t>
      </w:r>
      <w:proofErr w:type="gramEnd"/>
      <w:r>
        <w:rPr>
          <w:b/>
          <w:i/>
          <w:sz w:val="70"/>
        </w:rPr>
        <w:t xml:space="preserve"> из </w:t>
      </w:r>
      <w:proofErr w:type="spellStart"/>
      <w:r>
        <w:rPr>
          <w:b/>
          <w:i/>
          <w:sz w:val="70"/>
        </w:rPr>
        <w:t>эпидемиологически</w:t>
      </w:r>
      <w:proofErr w:type="spellEnd"/>
    </w:p>
    <w:p w:rsidR="00857B4B" w:rsidRDefault="00672819">
      <w:pPr>
        <w:spacing w:before="13" w:line="211" w:lineRule="auto"/>
        <w:ind w:left="807"/>
        <w:rPr>
          <w:sz w:val="70"/>
        </w:rPr>
      </w:pPr>
      <w:r>
        <w:rPr>
          <w:noProof/>
          <w:lang w:eastAsia="ru-RU"/>
        </w:rPr>
        <w:drawing>
          <wp:anchor distT="0" distB="0" distL="0" distR="0" simplePos="0" relativeHeight="487391232" behindDoc="1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598934</wp:posOffset>
            </wp:positionV>
            <wp:extent cx="1331976" cy="271272"/>
            <wp:effectExtent l="0" t="0" r="0" b="0"/>
            <wp:wrapNone/>
            <wp:docPr id="13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70"/>
        </w:rPr>
        <w:t xml:space="preserve">неблагополучных регионов </w:t>
      </w:r>
      <w:r>
        <w:rPr>
          <w:sz w:val="70"/>
        </w:rPr>
        <w:t xml:space="preserve">сразу после первичного осмотра, а также </w:t>
      </w:r>
      <w:r>
        <w:rPr>
          <w:b/>
          <w:i/>
          <w:sz w:val="70"/>
        </w:rPr>
        <w:t>контактным лицам</w:t>
      </w:r>
      <w:r>
        <w:rPr>
          <w:sz w:val="70"/>
        </w:rPr>
        <w:t>.</w:t>
      </w:r>
    </w:p>
    <w:p w:rsidR="00857B4B" w:rsidRDefault="00857B4B">
      <w:pPr>
        <w:spacing w:line="211" w:lineRule="auto"/>
        <w:rPr>
          <w:sz w:val="70"/>
        </w:rPr>
        <w:sectPr w:rsidR="00857B4B">
          <w:headerReference w:type="default" r:id="rId12"/>
          <w:pgSz w:w="19200" w:h="10800" w:orient="landscape"/>
          <w:pgMar w:top="160" w:right="0" w:bottom="0" w:left="820" w:header="0" w:footer="0" w:gutter="0"/>
          <w:cols w:space="720"/>
        </w:sectPr>
      </w:pPr>
    </w:p>
    <w:p w:rsidR="00857B4B" w:rsidRDefault="00857B4B">
      <w:pPr>
        <w:pStyle w:val="Heading1"/>
        <w:spacing w:line="967" w:lineRule="exact"/>
        <w:ind w:left="2494" w:right="3307"/>
      </w:pPr>
      <w:r>
        <w:lastRenderedPageBreak/>
        <w:pict>
          <v:group id="_x0000_s1050" alt="Картинки по запросу &quot;чемодан&quot;" style="position:absolute;left:0;text-align:left;margin-left:639pt;margin-top:38.95pt;width:262.1pt;height:367.1pt;z-index:-15924224;mso-position-horizontal-relative:page" coordorigin="12780,779" coordsize="5242,7342">
            <v:shape id="_x0000_s1053" type="#_x0000_t75" alt="Картинки по запросу &quot;чемодан&quot;" style="position:absolute;left:12780;top:779;width:5242;height:7342">
              <v:imagedata r:id="rId13" o:title=""/>
            </v:shape>
            <v:shape id="_x0000_s1052" style="position:absolute;left:12906;top:3214;width:4589;height:2960" coordorigin="12906,3215" coordsize="4589,2960" path="m17063,3215r-1863,945l13338,3215r-432,851l14146,4695r-1240,629l13338,6175r1862,-945l17063,6175r432,-851l16255,4695r1240,-629l17063,3215xe" fillcolor="red" stroked="f">
              <v:path arrowok="t"/>
            </v:shape>
            <v:shape id="_x0000_s1051" style="position:absolute;left:12906;top:3214;width:4589;height:2960" coordorigin="12906,3215" coordsize="4589,2960" path="m12906,4066r432,-851l15200,4160r1863,-945l17495,4066r-1240,629l17495,5324r-432,851l15200,5230r-1862,945l12906,5324r1240,-629l12906,4066xe" filled="f" strokecolor="red" strokeweight=".96pt">
              <v:path arrowok="t"/>
            </v:shape>
            <w10:wrap anchorx="page"/>
          </v:group>
        </w:pict>
      </w:r>
      <w:proofErr w:type="spellStart"/>
      <w:r w:rsidR="00672819">
        <w:rPr>
          <w:color w:val="C00000"/>
        </w:rPr>
        <w:t>коронавирусом</w:t>
      </w:r>
      <w:proofErr w:type="spellEnd"/>
      <w:r w:rsidR="00672819">
        <w:rPr>
          <w:color w:val="C00000"/>
        </w:rPr>
        <w:t>?</w:t>
      </w:r>
    </w:p>
    <w:p w:rsidR="00857B4B" w:rsidRDefault="00857B4B">
      <w:pPr>
        <w:pStyle w:val="a3"/>
        <w:rPr>
          <w:sz w:val="88"/>
        </w:rPr>
      </w:pPr>
    </w:p>
    <w:p w:rsidR="00857B4B" w:rsidRDefault="00857B4B">
      <w:pPr>
        <w:pStyle w:val="a3"/>
        <w:spacing w:before="9"/>
        <w:rPr>
          <w:sz w:val="94"/>
        </w:rPr>
      </w:pPr>
    </w:p>
    <w:p w:rsidR="00857B4B" w:rsidRDefault="00672819">
      <w:pPr>
        <w:pStyle w:val="a3"/>
        <w:spacing w:line="266" w:lineRule="auto"/>
        <w:ind w:left="500" w:right="6978" w:hanging="164"/>
      </w:pPr>
      <w:r>
        <w:t>Не выезжать в</w:t>
      </w:r>
      <w:r>
        <w:rPr>
          <w:spacing w:val="-54"/>
        </w:rPr>
        <w:t xml:space="preserve"> </w:t>
      </w:r>
      <w:proofErr w:type="spellStart"/>
      <w:r>
        <w:t>эпидемиологически</w:t>
      </w:r>
      <w:proofErr w:type="spellEnd"/>
      <w:r>
        <w:t xml:space="preserve"> неблагоприятные страны!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9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162771</wp:posOffset>
            </wp:positionV>
            <wp:extent cx="1313268" cy="267462"/>
            <wp:effectExtent l="0" t="0" r="0" b="0"/>
            <wp:wrapTopAndBottom/>
            <wp:docPr id="15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17"/>
        </w:rPr>
        <w:sectPr w:rsidR="00857B4B">
          <w:headerReference w:type="default" r:id="rId14"/>
          <w:pgSz w:w="19200" w:h="10800" w:orient="landscape"/>
          <w:pgMar w:top="1600" w:right="0" w:bottom="280" w:left="820" w:header="726" w:footer="0" w:gutter="0"/>
          <w:cols w:space="720"/>
        </w:sectPr>
      </w:pPr>
    </w:p>
    <w:p w:rsidR="00857B4B" w:rsidRDefault="00672819">
      <w:pPr>
        <w:pStyle w:val="a3"/>
        <w:spacing w:before="2"/>
        <w:rPr>
          <w:sz w:val="21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10844783</wp:posOffset>
            </wp:positionH>
            <wp:positionV relativeFrom="page">
              <wp:posOffset>6428232</wp:posOffset>
            </wp:positionV>
            <wp:extent cx="1347215" cy="277368"/>
            <wp:effectExtent l="0" t="0" r="0" b="0"/>
            <wp:wrapNone/>
            <wp:docPr id="17" name="image7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5" cy="277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672819">
      <w:pPr>
        <w:pStyle w:val="a3"/>
        <w:spacing w:line="835" w:lineRule="exact"/>
        <w:ind w:left="1593"/>
      </w:pPr>
      <w:r>
        <w:t>Избегать посещения массовых мероприятий!</w:t>
      </w:r>
    </w:p>
    <w:p w:rsidR="00857B4B" w:rsidRDefault="00857B4B">
      <w:pPr>
        <w:pStyle w:val="a3"/>
        <w:spacing w:before="8"/>
        <w:rPr>
          <w:sz w:val="16"/>
        </w:rPr>
      </w:pPr>
      <w:r w:rsidRPr="00857B4B">
        <w:pict>
          <v:group id="_x0000_s1044" style="position:absolute;margin-left:110.65pt;margin-top:12.15pt;width:708.65pt;height:344.05pt;z-index:-15723008;mso-wrap-distance-left:0;mso-wrap-distance-right:0;mso-position-horizontal-relative:page" coordorigin="2213,243" coordsize="14173,6881">
            <v:shape id="_x0000_s1049" type="#_x0000_t75" alt="Картинки по запросу &quot;массовых мероприятий&quot;" style="position:absolute;left:4125;top:952;width:10623;height:5979">
              <v:imagedata r:id="rId16" o:title=""/>
            </v:shape>
            <v:shape id="_x0000_s1048" style="position:absolute;left:2824;top:256;width:13552;height:6858" coordorigin="2824,257" coordsize="13552,6858" path="m3000,257l2824,618,16200,7114r176,-361l3000,257xe" fillcolor="red" stroked="f">
              <v:path arrowok="t"/>
            </v:shape>
            <v:shape id="_x0000_s1047" style="position:absolute;left:2824;top:256;width:13552;height:6858" coordorigin="2824,257" coordsize="13552,6858" path="m3000,257l16376,6753r-176,361l2824,618,3000,257xe" filled="f" strokecolor="red" strokeweight="1pt">
              <v:path arrowok="t"/>
            </v:shape>
            <v:shape id="_x0000_s1046" style="position:absolute;left:2222;top:252;width:13563;height:6834" coordorigin="2223,253" coordsize="13563,6834" path="m15610,253l2223,6725r174,361l15785,614,15610,253xe" fillcolor="red" stroked="f">
              <v:path arrowok="t"/>
            </v:shape>
            <v:shape id="_x0000_s1045" style="position:absolute;left:2222;top:252;width:13563;height:6834" coordorigin="2223,253" coordsize="13563,6834" path="m2223,6725l15610,253r175,361l2397,7086,2223,6725xe" filled="f" strokecolor="red" strokeweight="1pt">
              <v:path arrowok="t"/>
            </v:shape>
            <w10:wrap type="topAndBottom" anchorx="page"/>
          </v:group>
        </w:pict>
      </w:r>
    </w:p>
    <w:p w:rsidR="00857B4B" w:rsidRDefault="00857B4B">
      <w:pPr>
        <w:rPr>
          <w:sz w:val="16"/>
        </w:rPr>
        <w:sectPr w:rsidR="00857B4B">
          <w:headerReference w:type="default" r:id="rId17"/>
          <w:pgSz w:w="19200" w:h="10800" w:orient="landscape"/>
          <w:pgMar w:top="2520" w:right="0" w:bottom="0" w:left="820" w:header="705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148" w:line="235" w:lineRule="auto"/>
        <w:ind w:left="282" w:right="8708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6975347</wp:posOffset>
            </wp:positionH>
            <wp:positionV relativeFrom="paragraph">
              <wp:posOffset>193189</wp:posOffset>
            </wp:positionV>
            <wp:extent cx="4687824" cy="3122676"/>
            <wp:effectExtent l="0" t="0" r="0" b="0"/>
            <wp:wrapNone/>
            <wp:docPr id="1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7824" cy="3122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Избегать контактов с людьми с признаками заболевания</w:t>
      </w:r>
    </w:p>
    <w:p w:rsidR="00857B4B" w:rsidRDefault="00672819">
      <w:pPr>
        <w:pStyle w:val="a3"/>
        <w:spacing w:line="863" w:lineRule="exact"/>
        <w:ind w:left="282"/>
      </w:pPr>
      <w:r>
        <w:t>(кашель, чихание)!</w:t>
      </w:r>
    </w:p>
    <w:p w:rsidR="00857B4B" w:rsidRDefault="00672819">
      <w:pPr>
        <w:spacing w:before="6" w:line="235" w:lineRule="auto"/>
        <w:ind w:left="282" w:right="6978"/>
        <w:rPr>
          <w:sz w:val="72"/>
        </w:rPr>
      </w:pPr>
      <w:r>
        <w:rPr>
          <w:sz w:val="72"/>
        </w:rPr>
        <w:t>Сами старайтесь при кашле и чихании прикрывать рот и</w:t>
      </w:r>
    </w:p>
    <w:p w:rsidR="00857B4B" w:rsidRDefault="00672819">
      <w:pPr>
        <w:spacing w:line="871" w:lineRule="exact"/>
        <w:ind w:left="282"/>
        <w:rPr>
          <w:sz w:val="72"/>
        </w:rPr>
      </w:pPr>
      <w:r>
        <w:rPr>
          <w:sz w:val="72"/>
        </w:rPr>
        <w:t>нос салфеткой или платком.</w:t>
      </w: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672819">
      <w:pPr>
        <w:pStyle w:val="a3"/>
        <w:spacing w:before="5"/>
        <w:rPr>
          <w:b w:val="0"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229995</wp:posOffset>
            </wp:positionV>
            <wp:extent cx="1313268" cy="267462"/>
            <wp:effectExtent l="0" t="0" r="0" b="0"/>
            <wp:wrapTopAndBottom/>
            <wp:docPr id="21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26"/>
        </w:rPr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672819">
      <w:pPr>
        <w:spacing w:before="117" w:line="235" w:lineRule="auto"/>
        <w:ind w:left="206" w:right="7444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7431023</wp:posOffset>
            </wp:positionH>
            <wp:positionV relativeFrom="paragraph">
              <wp:posOffset>244624</wp:posOffset>
            </wp:positionV>
            <wp:extent cx="4681728" cy="3119628"/>
            <wp:effectExtent l="0" t="0" r="0" b="0"/>
            <wp:wrapNone/>
            <wp:docPr id="23" name="image10.jpeg" descr="Картинки по запросу &quot;мыть ру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11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72"/>
        </w:rPr>
        <w:t xml:space="preserve">Чаще мыть руки с мылом, </w:t>
      </w:r>
      <w:r>
        <w:rPr>
          <w:sz w:val="72"/>
        </w:rPr>
        <w:t>обязательно – после посещения мест массового скопления людей и перед приемом пищи.</w:t>
      </w:r>
    </w:p>
    <w:p w:rsidR="00857B4B" w:rsidRDefault="00672819">
      <w:pPr>
        <w:spacing w:before="11" w:line="235" w:lineRule="auto"/>
        <w:ind w:left="206" w:right="8284"/>
        <w:jc w:val="both"/>
        <w:rPr>
          <w:sz w:val="72"/>
        </w:rPr>
      </w:pPr>
      <w:r>
        <w:rPr>
          <w:sz w:val="72"/>
        </w:rPr>
        <w:t xml:space="preserve">При </w:t>
      </w:r>
      <w:r>
        <w:rPr>
          <w:spacing w:val="-3"/>
          <w:sz w:val="72"/>
        </w:rPr>
        <w:t xml:space="preserve">отсутствии </w:t>
      </w:r>
      <w:r>
        <w:rPr>
          <w:sz w:val="72"/>
        </w:rPr>
        <w:t xml:space="preserve">доступа к </w:t>
      </w:r>
      <w:r>
        <w:rPr>
          <w:spacing w:val="-7"/>
          <w:sz w:val="72"/>
        </w:rPr>
        <w:t xml:space="preserve">воде </w:t>
      </w:r>
      <w:r>
        <w:rPr>
          <w:sz w:val="72"/>
        </w:rPr>
        <w:t xml:space="preserve">и мылу </w:t>
      </w:r>
      <w:r>
        <w:rPr>
          <w:spacing w:val="-3"/>
          <w:sz w:val="72"/>
        </w:rPr>
        <w:t xml:space="preserve">используйте одноразовые </w:t>
      </w:r>
      <w:r>
        <w:rPr>
          <w:sz w:val="72"/>
        </w:rPr>
        <w:t>спиртовые салфетки.</w:t>
      </w:r>
    </w:p>
    <w:p w:rsidR="00857B4B" w:rsidRDefault="00672819">
      <w:pPr>
        <w:pStyle w:val="a3"/>
        <w:rPr>
          <w:b w:val="0"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172174</wp:posOffset>
            </wp:positionV>
            <wp:extent cx="1313268" cy="267462"/>
            <wp:effectExtent l="0" t="0" r="0" b="0"/>
            <wp:wrapTopAndBottom/>
            <wp:docPr id="25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19"/>
        </w:rPr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spacing w:before="1"/>
        <w:rPr>
          <w:b w:val="0"/>
          <w:sz w:val="24"/>
        </w:rPr>
      </w:pPr>
    </w:p>
    <w:p w:rsidR="00857B4B" w:rsidRDefault="00857B4B">
      <w:pPr>
        <w:pStyle w:val="a3"/>
        <w:spacing w:line="827" w:lineRule="exact"/>
        <w:ind w:left="103"/>
      </w:pPr>
      <w:r>
        <w:pict>
          <v:group id="_x0000_s1038" style="position:absolute;left:0;text-align:left;margin-left:509.4pt;margin-top:-14.05pt;width:441pt;height:337.15pt;z-index:15737344;mso-position-horizontal-relative:page" coordorigin="10188,-281" coordsize="8820,6743">
            <v:shape id="_x0000_s1043" type="#_x0000_t75" style="position:absolute;left:10936;top:310;width:7613;height:5700">
              <v:imagedata r:id="rId20" o:title=""/>
            </v:shape>
            <v:shape id="_x0000_s1042" style="position:absolute;left:10279;top:-272;width:8628;height:6546" coordorigin="10279,-271" coordsize="8628,6546" path="m10518,-271l10279,51r8390,6224l18907,5953,10518,-271xe" fillcolor="red" stroked="f">
              <v:path arrowok="t"/>
            </v:shape>
            <v:shape id="_x0000_s1041" style="position:absolute;left:10279;top:-272;width:8628;height:6546" coordorigin="10279,-271" coordsize="8628,6546" path="m10518,-271r8389,6224l18669,6275,10279,51r239,-322xe" filled="f" strokecolor="red" strokeweight="1pt">
              <v:path arrowok="t"/>
            </v:shape>
            <v:shape id="_x0000_s1040" style="position:absolute;left:10197;top:-184;width:8800;height:6635" coordorigin="10198,-183" coordsize="8800,6635" path="m18759,-183l10198,6128r238,323l18997,140r-238,-323xe" fillcolor="red" stroked="f">
              <v:path arrowok="t"/>
            </v:shape>
            <v:shape id="_x0000_s1039" style="position:absolute;left:10197;top:-184;width:8800;height:6635" coordorigin="10198,-183" coordsize="8800,6635" path="m10198,6128l18759,-183r238,323l10436,6451r-238,-323xe" filled="f" strokecolor="red" strokeweight="1pt">
              <v:path arrowok="t"/>
            </v:shape>
            <w10:wrap anchorx="page"/>
          </v:group>
        </w:pict>
      </w:r>
      <w:r w:rsidR="00672819">
        <w:t>По возможности – НЕ</w:t>
      </w:r>
    </w:p>
    <w:p w:rsidR="00857B4B" w:rsidRDefault="00672819">
      <w:pPr>
        <w:pStyle w:val="a3"/>
        <w:spacing w:before="6" w:line="235" w:lineRule="auto"/>
        <w:ind w:left="103" w:right="8708"/>
      </w:pPr>
      <w:r>
        <w:t xml:space="preserve">прикасайтесь к ручкам, перилам, другим предметам и поверхностям </w:t>
      </w:r>
      <w:proofErr w:type="gramStart"/>
      <w:r>
        <w:t>в</w:t>
      </w:r>
      <w:proofErr w:type="gramEnd"/>
    </w:p>
    <w:p w:rsidR="00857B4B" w:rsidRDefault="00672819">
      <w:pPr>
        <w:pStyle w:val="a3"/>
        <w:spacing w:line="866" w:lineRule="exact"/>
        <w:ind w:left="103"/>
      </w:pPr>
      <w:r>
        <w:t xml:space="preserve">общественных </w:t>
      </w:r>
      <w:proofErr w:type="gramStart"/>
      <w:r>
        <w:t>местах</w:t>
      </w:r>
      <w:proofErr w:type="gramEnd"/>
      <w:r>
        <w:t xml:space="preserve"> и</w:t>
      </w:r>
    </w:p>
    <w:p w:rsidR="00857B4B" w:rsidRDefault="00672819">
      <w:pPr>
        <w:pStyle w:val="a3"/>
        <w:spacing w:before="6" w:line="235" w:lineRule="auto"/>
        <w:ind w:left="103" w:right="6978"/>
      </w:pPr>
      <w:r>
        <w:t>ограничьте приветственные рукопожатия, поцелуи и</w:t>
      </w:r>
    </w:p>
    <w:p w:rsidR="00857B4B" w:rsidRDefault="00672819">
      <w:pPr>
        <w:pStyle w:val="a3"/>
        <w:spacing w:line="871" w:lineRule="exact"/>
        <w:ind w:left="103"/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387591</wp:posOffset>
            </wp:positionV>
            <wp:extent cx="1331976" cy="271272"/>
            <wp:effectExtent l="0" t="0" r="0" b="0"/>
            <wp:wrapNone/>
            <wp:docPr id="27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976" cy="271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объятия.</w:t>
      </w:r>
    </w:p>
    <w:p w:rsidR="00857B4B" w:rsidRDefault="00857B4B">
      <w:pPr>
        <w:spacing w:line="871" w:lineRule="exact"/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10"/>
        <w:rPr>
          <w:sz w:val="17"/>
        </w:rPr>
      </w:pPr>
    </w:p>
    <w:p w:rsidR="00857B4B" w:rsidRDefault="00857B4B">
      <w:pPr>
        <w:pStyle w:val="a3"/>
        <w:spacing w:line="827" w:lineRule="exact"/>
        <w:ind w:left="644"/>
      </w:pPr>
      <w:r>
        <w:pict>
          <v:group id="_x0000_s1032" style="position:absolute;left:0;text-align:left;margin-left:481.95pt;margin-top:-83.45pt;width:441pt;height:337.15pt;z-index:15738880;mso-position-horizontal-relative:page" coordorigin="9639,-1669" coordsize="8820,6743">
            <v:shape id="_x0000_s1037" type="#_x0000_t75" style="position:absolute;left:10209;top:-1186;width:7671;height:5776">
              <v:imagedata r:id="rId21" o:title=""/>
            </v:shape>
            <v:shape id="_x0000_s1036" style="position:absolute;left:9730;top:-1660;width:8628;height:6546" coordorigin="9731,-1659" coordsize="8628,6546" path="m9970,-1659r-239,321l18120,4886r239,-321l9970,-1659xe" fillcolor="red" stroked="f">
              <v:path arrowok="t"/>
            </v:shape>
            <v:shape id="_x0000_s1035" style="position:absolute;left:9730;top:-1660;width:8628;height:6546" coordorigin="9731,-1659" coordsize="8628,6546" path="m9970,-1659r8389,6224l18120,4886,9731,-1338r239,-321xe" filled="f" strokecolor="red" strokeweight="1pt">
              <v:path arrowok="t"/>
            </v:shape>
            <v:shape id="_x0000_s1034" style="position:absolute;left:9649;top:-1572;width:8800;height:6635" coordorigin="9649,-1571" coordsize="8800,6635" path="m18210,-1571l9649,4740r238,323l18449,-1248r-239,-323xe" fillcolor="red" stroked="f">
              <v:path arrowok="t"/>
            </v:shape>
            <v:shape id="_x0000_s1033" style="position:absolute;left:9649;top:-1572;width:8800;height:6635" coordorigin="9649,-1571" coordsize="8800,6635" path="m9649,4740r8561,-6311l18449,-1248,9887,5063,9649,4740xe" filled="f" strokecolor="red" strokeweight="1pt">
              <v:path arrowok="t"/>
            </v:shape>
            <w10:wrap anchorx="page"/>
          </v:group>
        </w:pict>
      </w:r>
      <w:r w:rsidR="00672819">
        <w:t>Прикасайтесь к лицу и</w:t>
      </w:r>
    </w:p>
    <w:p w:rsidR="00857B4B" w:rsidRDefault="00672819">
      <w:pPr>
        <w:pStyle w:val="a3"/>
        <w:spacing w:before="6" w:line="235" w:lineRule="auto"/>
        <w:ind w:left="644" w:right="6978"/>
      </w:pPr>
      <w:r>
        <w:t>глазам только недавно вымытыми руками или</w:t>
      </w:r>
    </w:p>
    <w:p w:rsidR="00857B4B" w:rsidRDefault="00672819">
      <w:pPr>
        <w:pStyle w:val="a3"/>
        <w:spacing w:line="871" w:lineRule="exact"/>
        <w:ind w:left="644"/>
      </w:pPr>
      <w:r>
        <w:t>одноразовой салфеткой.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11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217966</wp:posOffset>
            </wp:positionV>
            <wp:extent cx="1313268" cy="267462"/>
            <wp:effectExtent l="0" t="0" r="0" b="0"/>
            <wp:wrapTopAndBottom/>
            <wp:docPr id="29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24"/>
        </w:rPr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5"/>
        <w:rPr>
          <w:sz w:val="22"/>
        </w:rPr>
      </w:pPr>
    </w:p>
    <w:p w:rsidR="00857B4B" w:rsidRDefault="00672819">
      <w:pPr>
        <w:pStyle w:val="a3"/>
        <w:spacing w:line="827" w:lineRule="exact"/>
        <w:ind w:left="938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5795771</wp:posOffset>
            </wp:positionH>
            <wp:positionV relativeFrom="paragraph">
              <wp:posOffset>-566799</wp:posOffset>
            </wp:positionV>
            <wp:extent cx="5817108" cy="3874008"/>
            <wp:effectExtent l="0" t="0" r="0" b="0"/>
            <wp:wrapNone/>
            <wp:docPr id="31" name="image13.jpeg" descr="Картинки по запросу &quot;человек в медицинской маск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108" cy="387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Использовать</w:t>
      </w:r>
    </w:p>
    <w:p w:rsidR="00857B4B" w:rsidRDefault="00672819">
      <w:pPr>
        <w:spacing w:before="6" w:line="235" w:lineRule="auto"/>
        <w:ind w:left="938" w:right="10712"/>
        <w:rPr>
          <w:b/>
          <w:sz w:val="72"/>
        </w:rPr>
      </w:pPr>
      <w:r>
        <w:rPr>
          <w:b/>
          <w:sz w:val="72"/>
        </w:rPr>
        <w:t xml:space="preserve">медицинские маски </w:t>
      </w:r>
      <w:r>
        <w:rPr>
          <w:sz w:val="72"/>
        </w:rPr>
        <w:t>в людных местах и транспорте</w:t>
      </w:r>
      <w:r>
        <w:rPr>
          <w:b/>
          <w:sz w:val="72"/>
        </w:rPr>
        <w:t>, меняя</w:t>
      </w:r>
    </w:p>
    <w:p w:rsidR="00857B4B" w:rsidRDefault="00672819">
      <w:pPr>
        <w:pStyle w:val="a3"/>
        <w:spacing w:line="874" w:lineRule="exact"/>
        <w:ind w:left="938"/>
      </w:pPr>
      <w:r>
        <w:t>их каждые 2 часа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6"/>
        <w:rPr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253959</wp:posOffset>
            </wp:positionV>
            <wp:extent cx="1313268" cy="267462"/>
            <wp:effectExtent l="0" t="0" r="0" b="0"/>
            <wp:wrapTopAndBottom/>
            <wp:docPr id="33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29"/>
        </w:rPr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spacing w:before="1"/>
        <w:rPr>
          <w:sz w:val="27"/>
        </w:rPr>
      </w:pPr>
    </w:p>
    <w:p w:rsidR="00857B4B" w:rsidRDefault="00672819">
      <w:pPr>
        <w:pStyle w:val="a3"/>
        <w:spacing w:line="827" w:lineRule="exact"/>
        <w:ind w:left="644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5964935</wp:posOffset>
            </wp:positionH>
            <wp:positionV relativeFrom="paragraph">
              <wp:posOffset>-684208</wp:posOffset>
            </wp:positionV>
            <wp:extent cx="5551932" cy="4096512"/>
            <wp:effectExtent l="0" t="0" r="0" b="0"/>
            <wp:wrapNone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1932" cy="4096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Регулярно</w:t>
      </w:r>
    </w:p>
    <w:p w:rsidR="00857B4B" w:rsidRDefault="00672819">
      <w:pPr>
        <w:pStyle w:val="a3"/>
        <w:spacing w:before="6" w:line="235" w:lineRule="auto"/>
        <w:ind w:left="644" w:right="9497"/>
      </w:pPr>
      <w:r>
        <w:t>проветривайте помещение, в котором находитесь, делайте в нем влажную уборку.</w: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pStyle w:val="a3"/>
        <w:spacing w:before="10"/>
        <w:rPr>
          <w:sz w:val="25"/>
        </w:rPr>
      </w:pPr>
      <w:r>
        <w:rPr>
          <w:noProof/>
          <w:lang w:eastAsia="ru-RU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225220</wp:posOffset>
            </wp:positionV>
            <wp:extent cx="1313268" cy="267462"/>
            <wp:effectExtent l="0" t="0" r="0" b="0"/>
            <wp:wrapTopAndBottom/>
            <wp:docPr id="37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25"/>
        </w:rPr>
        <w:sectPr w:rsidR="00857B4B">
          <w:pgSz w:w="19200" w:h="10800" w:orient="landscape"/>
          <w:pgMar w:top="2520" w:right="0" w:bottom="280" w:left="820" w:header="705" w:footer="0" w:gutter="0"/>
          <w:cols w:space="720"/>
        </w:sectPr>
      </w:pPr>
    </w:p>
    <w:p w:rsidR="00857B4B" w:rsidRDefault="00857B4B">
      <w:pPr>
        <w:pStyle w:val="a3"/>
        <w:rPr>
          <w:sz w:val="20"/>
        </w:rPr>
      </w:pPr>
      <w:r w:rsidRPr="00857B4B">
        <w:lastRenderedPageBreak/>
        <w:pict>
          <v:group id="_x0000_s1029" style="position:absolute;margin-left:360.5pt;margin-top:140.65pt;width:586.45pt;height:381pt;z-index:-15916544;mso-position-horizontal-relative:page;mso-position-vertical-relative:page" coordorigin="7210,2813" coordsize="11729,7620">
            <v:shape id="_x0000_s1031" type="#_x0000_t75" style="position:absolute;left:10003;top:2812;width:8936;height:5952">
              <v:imagedata r:id="rId24" o:title=""/>
            </v:shape>
            <v:shape id="_x0000_s1030" type="#_x0000_t75" alt="Картинки по запросу &quot;сон&quot;" style="position:absolute;left:7209;top:6679;width:5588;height:3754">
              <v:imagedata r:id="rId25" o:title=""/>
            </v:shape>
            <w10:wrap anchorx="page" anchory="page"/>
          </v:group>
        </w:pict>
      </w: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857B4B">
      <w:pPr>
        <w:pStyle w:val="a3"/>
        <w:rPr>
          <w:sz w:val="20"/>
        </w:rPr>
      </w:pPr>
    </w:p>
    <w:p w:rsidR="00857B4B" w:rsidRDefault="00672819">
      <w:pPr>
        <w:spacing w:before="117" w:line="235" w:lineRule="auto"/>
        <w:ind w:left="644" w:right="8708"/>
        <w:rPr>
          <w:sz w:val="72"/>
        </w:rPr>
      </w:pPr>
      <w:r>
        <w:rPr>
          <w:b/>
          <w:sz w:val="72"/>
        </w:rPr>
        <w:t>Ведите здоровый образ жизни</w:t>
      </w:r>
      <w:r>
        <w:rPr>
          <w:sz w:val="72"/>
        </w:rPr>
        <w:t>, регулярно</w:t>
      </w:r>
    </w:p>
    <w:p w:rsidR="00857B4B" w:rsidRDefault="00672819">
      <w:pPr>
        <w:spacing w:before="6" w:line="235" w:lineRule="auto"/>
        <w:ind w:left="644" w:right="9497"/>
        <w:rPr>
          <w:sz w:val="72"/>
        </w:rPr>
      </w:pPr>
      <w:r>
        <w:rPr>
          <w:sz w:val="72"/>
        </w:rPr>
        <w:t>занимайтесь физическими упражнениями,</w:t>
      </w:r>
    </w:p>
    <w:p w:rsidR="00857B4B" w:rsidRDefault="00672819">
      <w:pPr>
        <w:spacing w:before="5" w:line="235" w:lineRule="auto"/>
        <w:ind w:left="644" w:right="12294"/>
        <w:rPr>
          <w:sz w:val="72"/>
        </w:rPr>
      </w:pPr>
      <w:proofErr w:type="spellStart"/>
      <w:r>
        <w:rPr>
          <w:sz w:val="72"/>
        </w:rPr>
        <w:t>сбалансированно</w:t>
      </w:r>
      <w:proofErr w:type="spellEnd"/>
      <w:r>
        <w:rPr>
          <w:sz w:val="72"/>
        </w:rPr>
        <w:t xml:space="preserve"> питайтесь и высыпайтесь!</w:t>
      </w:r>
    </w:p>
    <w:p w:rsidR="00857B4B" w:rsidRDefault="00857B4B">
      <w:pPr>
        <w:spacing w:line="235" w:lineRule="auto"/>
        <w:rPr>
          <w:sz w:val="72"/>
        </w:rPr>
        <w:sectPr w:rsidR="00857B4B">
          <w:pgSz w:w="19200" w:h="10800" w:orient="landscape"/>
          <w:pgMar w:top="2520" w:right="0" w:bottom="0" w:left="820" w:header="705" w:footer="0" w:gutter="0"/>
          <w:cols w:space="720"/>
        </w:sect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rPr>
          <w:b w:val="0"/>
          <w:sz w:val="20"/>
        </w:rPr>
      </w:pPr>
    </w:p>
    <w:p w:rsidR="00857B4B" w:rsidRDefault="00857B4B">
      <w:pPr>
        <w:pStyle w:val="a3"/>
        <w:spacing w:before="4"/>
        <w:rPr>
          <w:b w:val="0"/>
          <w:sz w:val="20"/>
        </w:rPr>
      </w:pPr>
    </w:p>
    <w:p w:rsidR="00857B4B" w:rsidRDefault="00857B4B">
      <w:pPr>
        <w:spacing w:line="827" w:lineRule="exact"/>
        <w:ind w:left="960"/>
        <w:rPr>
          <w:sz w:val="72"/>
        </w:rPr>
      </w:pPr>
      <w:r w:rsidRPr="00857B4B">
        <w:pict>
          <v:group id="_x0000_s1026" style="position:absolute;left:0;text-align:left;margin-left:362.65pt;margin-top:-85.55pt;width:238.65pt;height:96.8pt;z-index:-15915008;mso-position-horizontal-relative:page" coordorigin="7253,-1711" coordsize="4773,1936">
            <v:shape id="_x0000_s1028" type="#_x0000_t75" style="position:absolute;left:7252;top:-1712;width:4773;height:1936">
              <v:imagedata r:id="rId26" o:title=""/>
            </v:shape>
            <v:shape id="_x0000_s1027" type="#_x0000_t202" style="position:absolute;left:7252;top:-1712;width:4773;height:1936" filled="f" stroked="f">
              <v:textbox style="mso-next-textbox:#_x0000_s1027" inset="0,0,0,0">
                <w:txbxContent>
                  <w:p w:rsidR="00857B4B" w:rsidRDefault="00672819">
                    <w:pPr>
                      <w:spacing w:before="267"/>
                      <w:ind w:left="546"/>
                      <w:rPr>
                        <w:b/>
                        <w:sz w:val="88"/>
                      </w:rPr>
                    </w:pPr>
                    <w:r>
                      <w:rPr>
                        <w:b/>
                        <w:color w:val="6F2F9F"/>
                        <w:sz w:val="88"/>
                      </w:rPr>
                      <w:t>Карантин</w:t>
                    </w:r>
                  </w:p>
                </w:txbxContent>
              </v:textbox>
            </v:shape>
            <w10:wrap anchorx="page"/>
          </v:group>
        </w:pict>
      </w:r>
      <w:r w:rsidR="00672819">
        <w:rPr>
          <w:sz w:val="72"/>
        </w:rPr>
        <w:t>Все граждане, прибывшие</w:t>
      </w:r>
    </w:p>
    <w:p w:rsidR="00857B4B" w:rsidRDefault="00672819">
      <w:pPr>
        <w:spacing w:line="864" w:lineRule="exact"/>
        <w:ind w:left="147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6742176</wp:posOffset>
            </wp:positionH>
            <wp:positionV relativeFrom="paragraph">
              <wp:posOffset>2218</wp:posOffset>
            </wp:positionV>
            <wp:extent cx="5431535" cy="3619500"/>
            <wp:effectExtent l="0" t="0" r="0" b="0"/>
            <wp:wrapNone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 xml:space="preserve">из </w:t>
      </w:r>
      <w:proofErr w:type="spellStart"/>
      <w:r>
        <w:rPr>
          <w:sz w:val="72"/>
        </w:rPr>
        <w:t>эпидемиологичеки</w:t>
      </w:r>
      <w:proofErr w:type="spellEnd"/>
    </w:p>
    <w:p w:rsidR="00857B4B" w:rsidRDefault="00672819">
      <w:pPr>
        <w:spacing w:line="863" w:lineRule="exact"/>
        <w:ind w:left="147"/>
        <w:rPr>
          <w:sz w:val="72"/>
        </w:rPr>
      </w:pPr>
      <w:r>
        <w:rPr>
          <w:sz w:val="72"/>
        </w:rPr>
        <w:t>неблагополучных стран,</w:t>
      </w:r>
    </w:p>
    <w:p w:rsidR="00857B4B" w:rsidRDefault="00672819">
      <w:pPr>
        <w:spacing w:line="960" w:lineRule="exact"/>
        <w:ind w:left="147"/>
        <w:rPr>
          <w:b/>
          <w:sz w:val="80"/>
        </w:rPr>
      </w:pPr>
      <w:r>
        <w:rPr>
          <w:b/>
          <w:sz w:val="80"/>
        </w:rPr>
        <w:t>должны быть</w:t>
      </w:r>
    </w:p>
    <w:p w:rsidR="00857B4B" w:rsidRDefault="00672819">
      <w:pPr>
        <w:spacing w:before="7" w:line="235" w:lineRule="auto"/>
        <w:ind w:left="147" w:right="6978"/>
        <w:rPr>
          <w:b/>
          <w:sz w:val="72"/>
        </w:rPr>
      </w:pPr>
      <w:proofErr w:type="spellStart"/>
      <w:r>
        <w:rPr>
          <w:b/>
          <w:sz w:val="80"/>
        </w:rPr>
        <w:t>самоизолированы</w:t>
      </w:r>
      <w:proofErr w:type="spellEnd"/>
      <w:r>
        <w:rPr>
          <w:b/>
          <w:sz w:val="80"/>
        </w:rPr>
        <w:t xml:space="preserve"> </w:t>
      </w:r>
      <w:r>
        <w:rPr>
          <w:sz w:val="72"/>
        </w:rPr>
        <w:t xml:space="preserve">по месту пребывания </w:t>
      </w:r>
      <w:r>
        <w:rPr>
          <w:b/>
          <w:sz w:val="72"/>
        </w:rPr>
        <w:t>на 14 дней.</w:t>
      </w:r>
    </w:p>
    <w:p w:rsidR="00857B4B" w:rsidRDefault="00672819">
      <w:pPr>
        <w:spacing w:line="864" w:lineRule="exact"/>
        <w:ind w:left="960"/>
        <w:rPr>
          <w:sz w:val="72"/>
        </w:rPr>
      </w:pPr>
      <w:r>
        <w:rPr>
          <w:sz w:val="72"/>
        </w:rPr>
        <w:t>За всеми прибывшими</w:t>
      </w:r>
    </w:p>
    <w:p w:rsidR="00857B4B" w:rsidRDefault="00672819">
      <w:pPr>
        <w:spacing w:before="6" w:line="235" w:lineRule="auto"/>
        <w:ind w:left="147" w:right="6978"/>
        <w:rPr>
          <w:sz w:val="72"/>
        </w:rPr>
      </w:pPr>
      <w:r>
        <w:rPr>
          <w:noProof/>
          <w:lang w:eastAsia="ru-RU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1158008</wp:posOffset>
            </wp:positionV>
            <wp:extent cx="1313268" cy="267462"/>
            <wp:effectExtent l="0" t="0" r="0" b="0"/>
            <wp:wrapTopAndBottom/>
            <wp:docPr id="41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устанавливается медицинское наблюдение.</w:t>
      </w:r>
    </w:p>
    <w:p w:rsidR="00857B4B" w:rsidRDefault="00857B4B">
      <w:pPr>
        <w:spacing w:line="235" w:lineRule="auto"/>
        <w:rPr>
          <w:sz w:val="72"/>
        </w:rPr>
        <w:sectPr w:rsidR="00857B4B">
          <w:headerReference w:type="default" r:id="rId28"/>
          <w:pgSz w:w="19200" w:h="10800" w:orient="landscape"/>
          <w:pgMar w:top="200" w:right="0" w:bottom="280" w:left="820" w:header="0" w:footer="0" w:gutter="0"/>
          <w:cols w:space="720"/>
        </w:sectPr>
      </w:pPr>
    </w:p>
    <w:p w:rsidR="00857B4B" w:rsidRDefault="00672819">
      <w:pPr>
        <w:pStyle w:val="a4"/>
        <w:numPr>
          <w:ilvl w:val="1"/>
          <w:numId w:val="1"/>
        </w:numPr>
        <w:tabs>
          <w:tab w:val="left" w:pos="1844"/>
          <w:tab w:val="left" w:pos="1845"/>
        </w:tabs>
        <w:spacing w:before="124" w:line="871" w:lineRule="exact"/>
        <w:rPr>
          <w:sz w:val="7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9635648</wp:posOffset>
            </wp:positionH>
            <wp:positionV relativeFrom="paragraph">
              <wp:posOffset>228857</wp:posOffset>
            </wp:positionV>
            <wp:extent cx="1827139" cy="1821712"/>
            <wp:effectExtent l="0" t="0" r="0" b="0"/>
            <wp:wrapNone/>
            <wp:docPr id="4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9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7139" cy="182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2"/>
        </w:rPr>
        <w:t>При первых признаках</w:t>
      </w:r>
      <w:r>
        <w:rPr>
          <w:spacing w:val="-6"/>
          <w:sz w:val="72"/>
        </w:rPr>
        <w:t xml:space="preserve"> </w:t>
      </w:r>
      <w:r>
        <w:rPr>
          <w:sz w:val="72"/>
        </w:rPr>
        <w:t>заболевания</w:t>
      </w:r>
    </w:p>
    <w:p w:rsidR="00857B4B" w:rsidRDefault="00672819">
      <w:pPr>
        <w:spacing w:before="6" w:line="235" w:lineRule="auto"/>
        <w:ind w:left="1845" w:right="3848"/>
        <w:rPr>
          <w:b/>
          <w:sz w:val="72"/>
        </w:rPr>
      </w:pPr>
      <w:r>
        <w:rPr>
          <w:b/>
          <w:sz w:val="72"/>
        </w:rPr>
        <w:t xml:space="preserve">обращаться за медицинской помощью </w:t>
      </w:r>
      <w:r>
        <w:rPr>
          <w:sz w:val="72"/>
        </w:rPr>
        <w:t xml:space="preserve">в лечебные организации, </w:t>
      </w:r>
      <w:r>
        <w:rPr>
          <w:b/>
          <w:sz w:val="72"/>
        </w:rPr>
        <w:t>не допускать самолечения.</w:t>
      </w:r>
    </w:p>
    <w:p w:rsidR="00857B4B" w:rsidRDefault="00672819">
      <w:pPr>
        <w:pStyle w:val="a4"/>
        <w:numPr>
          <w:ilvl w:val="1"/>
          <w:numId w:val="1"/>
        </w:numPr>
        <w:tabs>
          <w:tab w:val="left" w:pos="1844"/>
          <w:tab w:val="left" w:pos="1845"/>
        </w:tabs>
        <w:spacing w:before="8" w:line="235" w:lineRule="auto"/>
        <w:ind w:right="2368"/>
        <w:rPr>
          <w:sz w:val="72"/>
        </w:rPr>
      </w:pPr>
      <w:r>
        <w:rPr>
          <w:sz w:val="72"/>
        </w:rPr>
        <w:t xml:space="preserve">При обращении за </w:t>
      </w:r>
      <w:r>
        <w:rPr>
          <w:spacing w:val="-3"/>
          <w:sz w:val="72"/>
        </w:rPr>
        <w:t xml:space="preserve">медицинской </w:t>
      </w:r>
      <w:r>
        <w:rPr>
          <w:sz w:val="72"/>
        </w:rPr>
        <w:t xml:space="preserve">помощью на территории </w:t>
      </w:r>
      <w:r>
        <w:rPr>
          <w:spacing w:val="-3"/>
          <w:sz w:val="72"/>
        </w:rPr>
        <w:t>Российской</w:t>
      </w:r>
      <w:r>
        <w:rPr>
          <w:spacing w:val="2"/>
          <w:sz w:val="72"/>
        </w:rPr>
        <w:t xml:space="preserve"> </w:t>
      </w:r>
      <w:r>
        <w:rPr>
          <w:spacing w:val="-3"/>
          <w:sz w:val="72"/>
        </w:rPr>
        <w:t>Федерации</w:t>
      </w:r>
    </w:p>
    <w:p w:rsidR="00857B4B" w:rsidRDefault="00672819">
      <w:pPr>
        <w:spacing w:before="6" w:line="235" w:lineRule="auto"/>
        <w:ind w:left="1845" w:right="1295"/>
        <w:rPr>
          <w:sz w:val="72"/>
        </w:rPr>
      </w:pPr>
      <w:r>
        <w:rPr>
          <w:b/>
          <w:sz w:val="72"/>
        </w:rPr>
        <w:t xml:space="preserve">информировать медицинский персонал </w:t>
      </w:r>
      <w:r>
        <w:rPr>
          <w:sz w:val="72"/>
        </w:rPr>
        <w:t>о времени и месте пребывания в других странах, возмож</w:t>
      </w:r>
      <w:r>
        <w:rPr>
          <w:sz w:val="72"/>
        </w:rPr>
        <w:t>ных контактах с людьми группы риска или заболевшими.</w:t>
      </w:r>
    </w:p>
    <w:p w:rsidR="00857B4B" w:rsidRDefault="00672819">
      <w:pPr>
        <w:pStyle w:val="a3"/>
        <w:rPr>
          <w:b w:val="0"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10338816</wp:posOffset>
            </wp:positionH>
            <wp:positionV relativeFrom="paragraph">
              <wp:posOffset>110105</wp:posOffset>
            </wp:positionV>
            <wp:extent cx="1313268" cy="267462"/>
            <wp:effectExtent l="0" t="0" r="0" b="0"/>
            <wp:wrapTopAndBottom/>
            <wp:docPr id="45" name="image4.png" descr="Министерство здравоохранения Российской Федер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3268" cy="26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7B4B" w:rsidRDefault="00857B4B">
      <w:pPr>
        <w:rPr>
          <w:sz w:val="11"/>
        </w:rPr>
        <w:sectPr w:rsidR="00857B4B">
          <w:headerReference w:type="default" r:id="rId30"/>
          <w:pgSz w:w="19200" w:h="10800" w:orient="landscape"/>
          <w:pgMar w:top="1000" w:right="0" w:bottom="280" w:left="820" w:header="0" w:footer="0" w:gutter="0"/>
          <w:cols w:space="720"/>
        </w:sectPr>
      </w:pPr>
    </w:p>
    <w:p w:rsidR="00857B4B" w:rsidRDefault="00672819">
      <w:pPr>
        <w:spacing w:line="1203" w:lineRule="exact"/>
        <w:ind w:left="1442"/>
        <w:rPr>
          <w:b/>
          <w:sz w:val="108"/>
        </w:rPr>
      </w:pPr>
      <w:r>
        <w:rPr>
          <w:b/>
          <w:color w:val="0000CC"/>
          <w:sz w:val="108"/>
        </w:rPr>
        <w:lastRenderedPageBreak/>
        <w:t>Берегите себя и своих близких!</w:t>
      </w:r>
    </w:p>
    <w:p w:rsidR="00857B4B" w:rsidRDefault="00672819">
      <w:pPr>
        <w:pStyle w:val="a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1205483</wp:posOffset>
            </wp:positionH>
            <wp:positionV relativeFrom="paragraph">
              <wp:posOffset>234671</wp:posOffset>
            </wp:positionV>
            <wp:extent cx="9712702" cy="4497990"/>
            <wp:effectExtent l="0" t="0" r="0" b="0"/>
            <wp:wrapTopAndBottom/>
            <wp:docPr id="47" name="image20.jpeg" descr="Картинки по запросу &quot;семья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2702" cy="4497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57B4B" w:rsidSect="00857B4B">
      <w:headerReference w:type="default" r:id="rId32"/>
      <w:pgSz w:w="19200" w:h="10800" w:orient="landscape"/>
      <w:pgMar w:top="1000" w:right="0" w:bottom="280" w:left="82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819" w:rsidRDefault="00672819" w:rsidP="00857B4B">
      <w:r>
        <w:separator/>
      </w:r>
    </w:p>
  </w:endnote>
  <w:endnote w:type="continuationSeparator" w:id="0">
    <w:p w:rsidR="00672819" w:rsidRDefault="00672819" w:rsidP="00857B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819" w:rsidRDefault="00672819" w:rsidP="00857B4B">
      <w:r>
        <w:separator/>
      </w:r>
    </w:p>
  </w:footnote>
  <w:footnote w:type="continuationSeparator" w:id="0">
    <w:p w:rsidR="00672819" w:rsidRDefault="00672819" w:rsidP="00857B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0"/>
      </w:rPr>
    </w:pPr>
    <w:r w:rsidRPr="00857B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49.4pt;margin-top:54.55pt;width:651pt;height:46.05pt;z-index:-15929344;mso-position-horizontal-relative:page;mso-position-vertical-relative:page" filled="f" stroked="f">
          <v:textbox inset="0,0,0,0">
            <w:txbxContent>
              <w:p w:rsidR="00857B4B" w:rsidRDefault="00672819">
                <w:pPr>
                  <w:spacing w:line="917" w:lineRule="exact"/>
                  <w:ind w:left="20"/>
                  <w:rPr>
                    <w:b/>
                    <w:sz w:val="88"/>
                  </w:rPr>
                </w:pPr>
                <w:r>
                  <w:rPr>
                    <w:b/>
                    <w:color w:val="C00000"/>
                    <w:sz w:val="88"/>
                  </w:rPr>
                  <w:t xml:space="preserve">Известно 3 пути </w:t>
                </w:r>
                <w:r>
                  <w:rPr>
                    <w:b/>
                    <w:color w:val="C00000"/>
                    <w:spacing w:val="-3"/>
                    <w:sz w:val="88"/>
                  </w:rPr>
                  <w:t>передачи вируса: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0"/>
      </w:rPr>
    </w:pPr>
    <w:r w:rsidRPr="00857B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38.4pt;margin-top:48.7pt;width:683.45pt;height:46.1pt;z-index:-15928832;mso-position-horizontal-relative:page;mso-position-vertical-relative:page" filled="f" stroked="f">
          <v:textbox inset="0,0,0,0">
            <w:txbxContent>
              <w:p w:rsidR="00857B4B" w:rsidRDefault="00672819">
                <w:pPr>
                  <w:spacing w:line="917" w:lineRule="exact"/>
                  <w:ind w:left="20"/>
                  <w:rPr>
                    <w:b/>
                    <w:sz w:val="88"/>
                  </w:rPr>
                </w:pPr>
                <w:r>
                  <w:rPr>
                    <w:b/>
                    <w:color w:val="C00000"/>
                    <w:sz w:val="88"/>
                  </w:rPr>
                  <w:t>Признаки (симптомы) заболевания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0"/>
      </w:rPr>
    </w:pPr>
    <w:r w:rsidRPr="00857B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05.85pt;margin-top:35.3pt;width:547.8pt;height:46.05pt;z-index:-15928320;mso-position-horizontal-relative:page;mso-position-vertical-relative:page" filled="f" stroked="f">
          <v:textbox inset="0,0,0,0">
            <w:txbxContent>
              <w:p w:rsidR="00857B4B" w:rsidRDefault="00672819">
                <w:pPr>
                  <w:spacing w:line="917" w:lineRule="exact"/>
                  <w:ind w:left="20"/>
                  <w:rPr>
                    <w:b/>
                    <w:sz w:val="88"/>
                  </w:rPr>
                </w:pPr>
                <w:r>
                  <w:rPr>
                    <w:b/>
                    <w:color w:val="C00000"/>
                    <w:sz w:val="88"/>
                  </w:rPr>
                  <w:t xml:space="preserve">Как не допустить </w:t>
                </w:r>
                <w:r>
                  <w:rPr>
                    <w:b/>
                    <w:color w:val="C00000"/>
                    <w:spacing w:val="-3"/>
                    <w:sz w:val="88"/>
                  </w:rPr>
                  <w:t>заражения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0"/>
      </w:rPr>
    </w:pPr>
    <w:r w:rsidRPr="00857B4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05.85pt;margin-top:34.25pt;width:547.8pt;height:93.6pt;z-index:-15927808;mso-position-horizontal-relative:page;mso-position-vertical-relative:page" filled="f" stroked="f">
          <v:textbox inset="0,0,0,0">
            <w:txbxContent>
              <w:p w:rsidR="00857B4B" w:rsidRDefault="00672819">
                <w:pPr>
                  <w:spacing w:line="855" w:lineRule="exact"/>
                  <w:jc w:val="center"/>
                  <w:rPr>
                    <w:b/>
                    <w:sz w:val="88"/>
                  </w:rPr>
                </w:pPr>
                <w:r>
                  <w:rPr>
                    <w:b/>
                    <w:color w:val="C00000"/>
                    <w:sz w:val="88"/>
                  </w:rPr>
                  <w:t>Как не допустить заражения</w:t>
                </w:r>
              </w:p>
              <w:p w:rsidR="00857B4B" w:rsidRDefault="00672819">
                <w:pPr>
                  <w:spacing w:line="1012" w:lineRule="exact"/>
                  <w:ind w:left="16"/>
                  <w:jc w:val="center"/>
                  <w:rPr>
                    <w:b/>
                    <w:sz w:val="88"/>
                  </w:rPr>
                </w:pPr>
                <w:proofErr w:type="spellStart"/>
                <w:r>
                  <w:rPr>
                    <w:b/>
                    <w:color w:val="C00000"/>
                    <w:sz w:val="88"/>
                  </w:rPr>
                  <w:t>коронавирусом</w:t>
                </w:r>
                <w:proofErr w:type="spellEnd"/>
                <w:r>
                  <w:rPr>
                    <w:b/>
                    <w:color w:val="C00000"/>
                    <w:sz w:val="88"/>
                  </w:rPr>
                  <w:t>?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B4B" w:rsidRDefault="00857B4B">
    <w:pPr>
      <w:pStyle w:val="a3"/>
      <w:spacing w:line="14" w:lineRule="auto"/>
      <w:rPr>
        <w:b w:val="0"/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39DD"/>
    <w:multiLevelType w:val="hybridMultilevel"/>
    <w:tmpl w:val="23666388"/>
    <w:lvl w:ilvl="0" w:tplc="B746AA6C">
      <w:numFmt w:val="bullet"/>
      <w:lvlText w:val="•"/>
      <w:lvlJc w:val="left"/>
      <w:pPr>
        <w:ind w:left="1026" w:hanging="360"/>
      </w:pPr>
      <w:rPr>
        <w:rFonts w:ascii="Arial" w:eastAsia="Arial" w:hAnsi="Arial" w:cs="Arial" w:hint="default"/>
        <w:w w:val="100"/>
        <w:sz w:val="72"/>
        <w:szCs w:val="72"/>
        <w:lang w:val="ru-RU" w:eastAsia="en-US" w:bidi="ar-SA"/>
      </w:rPr>
    </w:lvl>
    <w:lvl w:ilvl="1" w:tplc="5D98045A">
      <w:numFmt w:val="bullet"/>
      <w:lvlText w:val="•"/>
      <w:lvlJc w:val="left"/>
      <w:pPr>
        <w:ind w:left="2756" w:hanging="360"/>
      </w:pPr>
      <w:rPr>
        <w:rFonts w:hint="default"/>
        <w:lang w:val="ru-RU" w:eastAsia="en-US" w:bidi="ar-SA"/>
      </w:rPr>
    </w:lvl>
    <w:lvl w:ilvl="2" w:tplc="2B027762">
      <w:numFmt w:val="bullet"/>
      <w:lvlText w:val="•"/>
      <w:lvlJc w:val="left"/>
      <w:pPr>
        <w:ind w:left="4492" w:hanging="360"/>
      </w:pPr>
      <w:rPr>
        <w:rFonts w:hint="default"/>
        <w:lang w:val="ru-RU" w:eastAsia="en-US" w:bidi="ar-SA"/>
      </w:rPr>
    </w:lvl>
    <w:lvl w:ilvl="3" w:tplc="6D8C317A">
      <w:numFmt w:val="bullet"/>
      <w:lvlText w:val="•"/>
      <w:lvlJc w:val="left"/>
      <w:pPr>
        <w:ind w:left="6228" w:hanging="360"/>
      </w:pPr>
      <w:rPr>
        <w:rFonts w:hint="default"/>
        <w:lang w:val="ru-RU" w:eastAsia="en-US" w:bidi="ar-SA"/>
      </w:rPr>
    </w:lvl>
    <w:lvl w:ilvl="4" w:tplc="69AA2ABE">
      <w:numFmt w:val="bullet"/>
      <w:lvlText w:val="•"/>
      <w:lvlJc w:val="left"/>
      <w:pPr>
        <w:ind w:left="7964" w:hanging="360"/>
      </w:pPr>
      <w:rPr>
        <w:rFonts w:hint="default"/>
        <w:lang w:val="ru-RU" w:eastAsia="en-US" w:bidi="ar-SA"/>
      </w:rPr>
    </w:lvl>
    <w:lvl w:ilvl="5" w:tplc="45BCD0D4">
      <w:numFmt w:val="bullet"/>
      <w:lvlText w:val="•"/>
      <w:lvlJc w:val="left"/>
      <w:pPr>
        <w:ind w:left="9700" w:hanging="360"/>
      </w:pPr>
      <w:rPr>
        <w:rFonts w:hint="default"/>
        <w:lang w:val="ru-RU" w:eastAsia="en-US" w:bidi="ar-SA"/>
      </w:rPr>
    </w:lvl>
    <w:lvl w:ilvl="6" w:tplc="FCCA5468">
      <w:numFmt w:val="bullet"/>
      <w:lvlText w:val="•"/>
      <w:lvlJc w:val="left"/>
      <w:pPr>
        <w:ind w:left="11436" w:hanging="360"/>
      </w:pPr>
      <w:rPr>
        <w:rFonts w:hint="default"/>
        <w:lang w:val="ru-RU" w:eastAsia="en-US" w:bidi="ar-SA"/>
      </w:rPr>
    </w:lvl>
    <w:lvl w:ilvl="7" w:tplc="94F86052">
      <w:numFmt w:val="bullet"/>
      <w:lvlText w:val="•"/>
      <w:lvlJc w:val="left"/>
      <w:pPr>
        <w:ind w:left="13172" w:hanging="360"/>
      </w:pPr>
      <w:rPr>
        <w:rFonts w:hint="default"/>
        <w:lang w:val="ru-RU" w:eastAsia="en-US" w:bidi="ar-SA"/>
      </w:rPr>
    </w:lvl>
    <w:lvl w:ilvl="8" w:tplc="C25E00C0">
      <w:numFmt w:val="bullet"/>
      <w:lvlText w:val="•"/>
      <w:lvlJc w:val="left"/>
      <w:pPr>
        <w:ind w:left="14908" w:hanging="360"/>
      </w:pPr>
      <w:rPr>
        <w:rFonts w:hint="default"/>
        <w:lang w:val="ru-RU" w:eastAsia="en-US" w:bidi="ar-SA"/>
      </w:rPr>
    </w:lvl>
  </w:abstractNum>
  <w:abstractNum w:abstractNumId="1">
    <w:nsid w:val="25E924EB"/>
    <w:multiLevelType w:val="hybridMultilevel"/>
    <w:tmpl w:val="00CC0AB0"/>
    <w:lvl w:ilvl="0" w:tplc="5E487D34">
      <w:numFmt w:val="bullet"/>
      <w:lvlText w:val=""/>
      <w:lvlJc w:val="left"/>
      <w:pPr>
        <w:ind w:left="754" w:hanging="574"/>
      </w:pPr>
      <w:rPr>
        <w:rFonts w:ascii="Wingdings" w:eastAsia="Wingdings" w:hAnsi="Wingdings" w:cs="Wingdings" w:hint="default"/>
        <w:spacing w:val="1"/>
        <w:w w:val="100"/>
        <w:sz w:val="70"/>
        <w:szCs w:val="70"/>
        <w:lang w:val="ru-RU" w:eastAsia="en-US" w:bidi="ar-SA"/>
      </w:rPr>
    </w:lvl>
    <w:lvl w:ilvl="1" w:tplc="B418A082">
      <w:numFmt w:val="bullet"/>
      <w:lvlText w:val="•"/>
      <w:lvlJc w:val="left"/>
      <w:pPr>
        <w:ind w:left="2522" w:hanging="574"/>
      </w:pPr>
      <w:rPr>
        <w:rFonts w:hint="default"/>
        <w:lang w:val="ru-RU" w:eastAsia="en-US" w:bidi="ar-SA"/>
      </w:rPr>
    </w:lvl>
    <w:lvl w:ilvl="2" w:tplc="45B6D1EA">
      <w:numFmt w:val="bullet"/>
      <w:lvlText w:val="•"/>
      <w:lvlJc w:val="left"/>
      <w:pPr>
        <w:ind w:left="4284" w:hanging="574"/>
      </w:pPr>
      <w:rPr>
        <w:rFonts w:hint="default"/>
        <w:lang w:val="ru-RU" w:eastAsia="en-US" w:bidi="ar-SA"/>
      </w:rPr>
    </w:lvl>
    <w:lvl w:ilvl="3" w:tplc="7A521D32">
      <w:numFmt w:val="bullet"/>
      <w:lvlText w:val="•"/>
      <w:lvlJc w:val="left"/>
      <w:pPr>
        <w:ind w:left="6046" w:hanging="574"/>
      </w:pPr>
      <w:rPr>
        <w:rFonts w:hint="default"/>
        <w:lang w:val="ru-RU" w:eastAsia="en-US" w:bidi="ar-SA"/>
      </w:rPr>
    </w:lvl>
    <w:lvl w:ilvl="4" w:tplc="48B0002C">
      <w:numFmt w:val="bullet"/>
      <w:lvlText w:val="•"/>
      <w:lvlJc w:val="left"/>
      <w:pPr>
        <w:ind w:left="7808" w:hanging="574"/>
      </w:pPr>
      <w:rPr>
        <w:rFonts w:hint="default"/>
        <w:lang w:val="ru-RU" w:eastAsia="en-US" w:bidi="ar-SA"/>
      </w:rPr>
    </w:lvl>
    <w:lvl w:ilvl="5" w:tplc="DEF4F770">
      <w:numFmt w:val="bullet"/>
      <w:lvlText w:val="•"/>
      <w:lvlJc w:val="left"/>
      <w:pPr>
        <w:ind w:left="9570" w:hanging="574"/>
      </w:pPr>
      <w:rPr>
        <w:rFonts w:hint="default"/>
        <w:lang w:val="ru-RU" w:eastAsia="en-US" w:bidi="ar-SA"/>
      </w:rPr>
    </w:lvl>
    <w:lvl w:ilvl="6" w:tplc="1EF879A6">
      <w:numFmt w:val="bullet"/>
      <w:lvlText w:val="•"/>
      <w:lvlJc w:val="left"/>
      <w:pPr>
        <w:ind w:left="11332" w:hanging="574"/>
      </w:pPr>
      <w:rPr>
        <w:rFonts w:hint="default"/>
        <w:lang w:val="ru-RU" w:eastAsia="en-US" w:bidi="ar-SA"/>
      </w:rPr>
    </w:lvl>
    <w:lvl w:ilvl="7" w:tplc="5F0CC4D6">
      <w:numFmt w:val="bullet"/>
      <w:lvlText w:val="•"/>
      <w:lvlJc w:val="left"/>
      <w:pPr>
        <w:ind w:left="13094" w:hanging="574"/>
      </w:pPr>
      <w:rPr>
        <w:rFonts w:hint="default"/>
        <w:lang w:val="ru-RU" w:eastAsia="en-US" w:bidi="ar-SA"/>
      </w:rPr>
    </w:lvl>
    <w:lvl w:ilvl="8" w:tplc="B9B273A0">
      <w:numFmt w:val="bullet"/>
      <w:lvlText w:val="•"/>
      <w:lvlJc w:val="left"/>
      <w:pPr>
        <w:ind w:left="14856" w:hanging="574"/>
      </w:pPr>
      <w:rPr>
        <w:rFonts w:hint="default"/>
        <w:lang w:val="ru-RU" w:eastAsia="en-US" w:bidi="ar-SA"/>
      </w:rPr>
    </w:lvl>
  </w:abstractNum>
  <w:abstractNum w:abstractNumId="2">
    <w:nsid w:val="5E750998"/>
    <w:multiLevelType w:val="hybridMultilevel"/>
    <w:tmpl w:val="0E28615A"/>
    <w:lvl w:ilvl="0" w:tplc="30D2714C">
      <w:numFmt w:val="bullet"/>
      <w:lvlText w:val="•"/>
      <w:lvlJc w:val="left"/>
      <w:pPr>
        <w:ind w:left="807" w:hanging="360"/>
      </w:pPr>
      <w:rPr>
        <w:rFonts w:hint="default"/>
        <w:w w:val="100"/>
        <w:lang w:val="ru-RU" w:eastAsia="en-US" w:bidi="ar-SA"/>
      </w:rPr>
    </w:lvl>
    <w:lvl w:ilvl="1" w:tplc="D00AA924">
      <w:numFmt w:val="bullet"/>
      <w:lvlText w:val="•"/>
      <w:lvlJc w:val="left"/>
      <w:pPr>
        <w:ind w:left="1845" w:hanging="721"/>
      </w:pPr>
      <w:rPr>
        <w:rFonts w:ascii="Arial" w:eastAsia="Arial" w:hAnsi="Arial" w:cs="Arial" w:hint="default"/>
        <w:spacing w:val="-15"/>
        <w:w w:val="100"/>
        <w:sz w:val="72"/>
        <w:szCs w:val="72"/>
        <w:lang w:val="ru-RU" w:eastAsia="en-US" w:bidi="ar-SA"/>
      </w:rPr>
    </w:lvl>
    <w:lvl w:ilvl="2" w:tplc="42426F22">
      <w:numFmt w:val="bullet"/>
      <w:lvlText w:val="•"/>
      <w:lvlJc w:val="left"/>
      <w:pPr>
        <w:ind w:left="3677" w:hanging="721"/>
      </w:pPr>
      <w:rPr>
        <w:rFonts w:hint="default"/>
        <w:lang w:val="ru-RU" w:eastAsia="en-US" w:bidi="ar-SA"/>
      </w:rPr>
    </w:lvl>
    <w:lvl w:ilvl="3" w:tplc="E25C6A40">
      <w:numFmt w:val="bullet"/>
      <w:lvlText w:val="•"/>
      <w:lvlJc w:val="left"/>
      <w:pPr>
        <w:ind w:left="5515" w:hanging="721"/>
      </w:pPr>
      <w:rPr>
        <w:rFonts w:hint="default"/>
        <w:lang w:val="ru-RU" w:eastAsia="en-US" w:bidi="ar-SA"/>
      </w:rPr>
    </w:lvl>
    <w:lvl w:ilvl="4" w:tplc="872E611A">
      <w:numFmt w:val="bullet"/>
      <w:lvlText w:val="•"/>
      <w:lvlJc w:val="left"/>
      <w:pPr>
        <w:ind w:left="7353" w:hanging="721"/>
      </w:pPr>
      <w:rPr>
        <w:rFonts w:hint="default"/>
        <w:lang w:val="ru-RU" w:eastAsia="en-US" w:bidi="ar-SA"/>
      </w:rPr>
    </w:lvl>
    <w:lvl w:ilvl="5" w:tplc="BD8AF7AC">
      <w:numFmt w:val="bullet"/>
      <w:lvlText w:val="•"/>
      <w:lvlJc w:val="left"/>
      <w:pPr>
        <w:ind w:left="9191" w:hanging="721"/>
      </w:pPr>
      <w:rPr>
        <w:rFonts w:hint="default"/>
        <w:lang w:val="ru-RU" w:eastAsia="en-US" w:bidi="ar-SA"/>
      </w:rPr>
    </w:lvl>
    <w:lvl w:ilvl="6" w:tplc="0660DA8E">
      <w:numFmt w:val="bullet"/>
      <w:lvlText w:val="•"/>
      <w:lvlJc w:val="left"/>
      <w:pPr>
        <w:ind w:left="11028" w:hanging="721"/>
      </w:pPr>
      <w:rPr>
        <w:rFonts w:hint="default"/>
        <w:lang w:val="ru-RU" w:eastAsia="en-US" w:bidi="ar-SA"/>
      </w:rPr>
    </w:lvl>
    <w:lvl w:ilvl="7" w:tplc="FD2892B0">
      <w:numFmt w:val="bullet"/>
      <w:lvlText w:val="•"/>
      <w:lvlJc w:val="left"/>
      <w:pPr>
        <w:ind w:left="12866" w:hanging="721"/>
      </w:pPr>
      <w:rPr>
        <w:rFonts w:hint="default"/>
        <w:lang w:val="ru-RU" w:eastAsia="en-US" w:bidi="ar-SA"/>
      </w:rPr>
    </w:lvl>
    <w:lvl w:ilvl="8" w:tplc="D7AC6620">
      <w:numFmt w:val="bullet"/>
      <w:lvlText w:val="•"/>
      <w:lvlJc w:val="left"/>
      <w:pPr>
        <w:ind w:left="14704" w:hanging="72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857B4B"/>
    <w:rsid w:val="00240923"/>
    <w:rsid w:val="00672819"/>
    <w:rsid w:val="0085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57B4B"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57B4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57B4B"/>
    <w:rPr>
      <w:b/>
      <w:bCs/>
      <w:sz w:val="72"/>
      <w:szCs w:val="72"/>
    </w:rPr>
  </w:style>
  <w:style w:type="paragraph" w:customStyle="1" w:styleId="Heading1">
    <w:name w:val="Heading 1"/>
    <w:basedOn w:val="a"/>
    <w:uiPriority w:val="1"/>
    <w:qFormat/>
    <w:rsid w:val="00857B4B"/>
    <w:pPr>
      <w:spacing w:line="917" w:lineRule="exact"/>
      <w:ind w:left="20"/>
      <w:jc w:val="center"/>
      <w:outlineLvl w:val="1"/>
    </w:pPr>
    <w:rPr>
      <w:b/>
      <w:bCs/>
      <w:sz w:val="88"/>
      <w:szCs w:val="88"/>
    </w:rPr>
  </w:style>
  <w:style w:type="paragraph" w:styleId="a4">
    <w:name w:val="List Paragraph"/>
    <w:basedOn w:val="a"/>
    <w:uiPriority w:val="1"/>
    <w:qFormat/>
    <w:rsid w:val="00857B4B"/>
    <w:pPr>
      <w:spacing w:before="98"/>
      <w:ind w:left="968" w:hanging="360"/>
    </w:pPr>
  </w:style>
  <w:style w:type="paragraph" w:customStyle="1" w:styleId="TableParagraph">
    <w:name w:val="Table Paragraph"/>
    <w:basedOn w:val="a"/>
    <w:uiPriority w:val="1"/>
    <w:qFormat/>
    <w:rsid w:val="00857B4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32" Type="http://schemas.openxmlformats.org/officeDocument/2006/relationships/header" Target="header8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28" Type="http://schemas.openxmlformats.org/officeDocument/2006/relationships/header" Target="header6.xml"/><Relationship Id="rId10" Type="http://schemas.openxmlformats.org/officeDocument/2006/relationships/header" Target="header1.xml"/><Relationship Id="rId19" Type="http://schemas.openxmlformats.org/officeDocument/2006/relationships/image" Target="media/image8.jpeg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4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header" Target="head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494</Words>
  <Characters>2816</Characters>
  <Application>Microsoft Office Word</Application>
  <DocSecurity>0</DocSecurity>
  <Lines>23</Lines>
  <Paragraphs>6</Paragraphs>
  <ScaleCrop>false</ScaleCrop>
  <Company/>
  <LinksUpToDate>false</LinksUpToDate>
  <CharactersWithSpaces>3304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Алина Головкина</dc:creator>
  <cp:lastModifiedBy>Валентина Васильевна</cp:lastModifiedBy>
  <cp:revision>3</cp:revision>
  <dcterms:created xsi:type="dcterms:W3CDTF">2020-04-14T02:48:00Z</dcterms:created>
  <dcterms:modified xsi:type="dcterms:W3CDTF">2020-04-14T02:51:00Z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2020-04-14T00:00:00Z</vt:filetime>
  </property>
</Properties>
</file>